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54C23" w14:textId="77777777" w:rsidR="00373ADB" w:rsidRPr="00654E92" w:rsidRDefault="00373ADB" w:rsidP="00373ADB">
      <w:pPr>
        <w:pStyle w:val="Tijeloteksta"/>
        <w:spacing w:before="5"/>
        <w:rPr>
          <w:rFonts w:ascii="Calibri"/>
          <w:b/>
          <w:sz w:val="15"/>
          <w:lang w:val="hr-HR"/>
        </w:rPr>
      </w:pPr>
    </w:p>
    <w:p w14:paraId="49E6D958" w14:textId="77777777" w:rsidR="00373ADB" w:rsidRPr="0082770E" w:rsidRDefault="00373ADB" w:rsidP="00373ADB">
      <w:pPr>
        <w:pStyle w:val="Naslov2"/>
        <w:spacing w:before="56"/>
        <w:ind w:left="3787" w:right="3649" w:firstLine="0"/>
        <w:jc w:val="center"/>
        <w:rPr>
          <w:sz w:val="36"/>
          <w:szCs w:val="36"/>
          <w:lang w:val="hr-HR"/>
        </w:rPr>
      </w:pPr>
      <w:r w:rsidRPr="0082770E">
        <w:rPr>
          <w:sz w:val="36"/>
          <w:szCs w:val="36"/>
          <w:lang w:val="hr-HR"/>
        </w:rPr>
        <w:t>PRAVILA</w:t>
      </w:r>
      <w:r w:rsidRPr="0082770E">
        <w:rPr>
          <w:spacing w:val="-5"/>
          <w:sz w:val="36"/>
          <w:szCs w:val="36"/>
          <w:lang w:val="hr-HR"/>
        </w:rPr>
        <w:t xml:space="preserve"> </w:t>
      </w:r>
      <w:r w:rsidRPr="0082770E">
        <w:rPr>
          <w:sz w:val="36"/>
          <w:szCs w:val="36"/>
          <w:lang w:val="hr-HR"/>
        </w:rPr>
        <w:t>PROMOCIJE</w:t>
      </w:r>
    </w:p>
    <w:p w14:paraId="382CDDE9" w14:textId="77777777" w:rsidR="00373ADB" w:rsidRPr="0082770E" w:rsidRDefault="00373ADB" w:rsidP="00373ADB">
      <w:pPr>
        <w:pStyle w:val="Tijeloteksta"/>
        <w:spacing w:before="8"/>
        <w:rPr>
          <w:rFonts w:ascii="Calibri"/>
          <w:b/>
          <w:sz w:val="19"/>
          <w:lang w:val="hr-HR"/>
        </w:rPr>
      </w:pPr>
    </w:p>
    <w:p w14:paraId="2DB259B7" w14:textId="278E401F" w:rsidR="00373ADB" w:rsidRPr="0082770E" w:rsidRDefault="0005238D" w:rsidP="00373ADB">
      <w:pPr>
        <w:spacing w:before="280"/>
        <w:ind w:right="18"/>
        <w:jc w:val="center"/>
        <w:rPr>
          <w:rFonts w:ascii="Arial" w:eastAsia="Arial" w:hAnsi="Arial" w:cs="Arial"/>
          <w:b/>
          <w:bCs/>
          <w:spacing w:val="-2"/>
          <w:w w:val="90"/>
          <w:sz w:val="28"/>
          <w:szCs w:val="28"/>
          <w:lang w:val="hr-HR"/>
        </w:rPr>
      </w:pPr>
      <w:proofErr w:type="spellStart"/>
      <w:r>
        <w:rPr>
          <w:rFonts w:ascii="Arial" w:eastAsia="Arial" w:hAnsi="Arial" w:cs="Arial"/>
          <w:b/>
          <w:bCs/>
          <w:spacing w:val="-2"/>
          <w:w w:val="90"/>
          <w:sz w:val="28"/>
          <w:szCs w:val="28"/>
          <w:lang w:val="hr-HR"/>
        </w:rPr>
        <w:t>Redmi</w:t>
      </w:r>
      <w:proofErr w:type="spellEnd"/>
      <w:r>
        <w:rPr>
          <w:rFonts w:ascii="Arial" w:eastAsia="Arial" w:hAnsi="Arial" w:cs="Arial"/>
          <w:b/>
          <w:bCs/>
          <w:spacing w:val="-2"/>
          <w:w w:val="90"/>
          <w:sz w:val="28"/>
          <w:szCs w:val="28"/>
          <w:lang w:val="hr-HR"/>
        </w:rPr>
        <w:t xml:space="preserve"> Note 13 serija</w:t>
      </w:r>
    </w:p>
    <w:p w14:paraId="2E288B36" w14:textId="77777777" w:rsidR="00373ADB" w:rsidRPr="0082770E" w:rsidRDefault="00373ADB" w:rsidP="00373ADB">
      <w:pPr>
        <w:pStyle w:val="Tijeloteksta"/>
        <w:rPr>
          <w:rFonts w:ascii="Calibri"/>
          <w:b/>
          <w:lang w:val="hr-HR"/>
        </w:rPr>
      </w:pPr>
    </w:p>
    <w:p w14:paraId="64716644" w14:textId="77777777" w:rsidR="00373ADB" w:rsidRPr="0082770E" w:rsidRDefault="00373ADB" w:rsidP="00373ADB">
      <w:pPr>
        <w:pStyle w:val="Tijeloteksta"/>
        <w:rPr>
          <w:rFonts w:ascii="Calibri"/>
          <w:b/>
          <w:sz w:val="17"/>
          <w:lang w:val="hr-HR"/>
        </w:rPr>
      </w:pPr>
    </w:p>
    <w:p w14:paraId="6D6D1BC3" w14:textId="77777777" w:rsidR="00373ADB" w:rsidRPr="0082770E" w:rsidRDefault="00373ADB" w:rsidP="00373ADB">
      <w:pPr>
        <w:pStyle w:val="Naslov2"/>
        <w:numPr>
          <w:ilvl w:val="0"/>
          <w:numId w:val="1"/>
        </w:numPr>
        <w:tabs>
          <w:tab w:val="num" w:pos="360"/>
          <w:tab w:val="left" w:pos="661"/>
        </w:tabs>
        <w:spacing w:before="56"/>
        <w:ind w:hanging="361"/>
        <w:rPr>
          <w:lang w:val="hr-HR"/>
        </w:rPr>
      </w:pPr>
      <w:r w:rsidRPr="0082770E">
        <w:rPr>
          <w:lang w:val="hr-HR"/>
        </w:rPr>
        <w:t>Organizator</w:t>
      </w:r>
      <w:r w:rsidRPr="0082770E">
        <w:rPr>
          <w:spacing w:val="-4"/>
          <w:lang w:val="hr-HR"/>
        </w:rPr>
        <w:t xml:space="preserve"> </w:t>
      </w:r>
      <w:r w:rsidRPr="0082770E">
        <w:rPr>
          <w:lang w:val="hr-HR"/>
        </w:rPr>
        <w:t>promotivne</w:t>
      </w:r>
      <w:r w:rsidRPr="0082770E">
        <w:rPr>
          <w:spacing w:val="-4"/>
          <w:lang w:val="hr-HR"/>
        </w:rPr>
        <w:t xml:space="preserve"> </w:t>
      </w:r>
      <w:r w:rsidRPr="0082770E">
        <w:rPr>
          <w:lang w:val="hr-HR"/>
        </w:rPr>
        <w:t>akcije</w:t>
      </w:r>
    </w:p>
    <w:p w14:paraId="0DCEF89C" w14:textId="77777777" w:rsidR="00373ADB" w:rsidRPr="0082770E" w:rsidRDefault="00373ADB" w:rsidP="00373ADB">
      <w:pPr>
        <w:pStyle w:val="Tijeloteksta"/>
        <w:spacing w:before="9"/>
        <w:rPr>
          <w:rFonts w:ascii="Calibri"/>
          <w:b/>
          <w:sz w:val="19"/>
          <w:lang w:val="hr-HR"/>
        </w:rPr>
      </w:pPr>
    </w:p>
    <w:p w14:paraId="58243A62" w14:textId="6A74DAF8" w:rsidR="00373ADB" w:rsidRDefault="00373ADB" w:rsidP="00373ADB">
      <w:pPr>
        <w:spacing w:before="41" w:line="276" w:lineRule="auto"/>
        <w:ind w:left="300" w:right="153"/>
        <w:jc w:val="both"/>
        <w:rPr>
          <w:rFonts w:ascii="Calibri" w:hAnsi="Calibri"/>
          <w:lang w:val="hr-HR"/>
        </w:rPr>
      </w:pPr>
      <w:r w:rsidRPr="0082770E">
        <w:rPr>
          <w:rFonts w:ascii="Calibri" w:hAnsi="Calibri"/>
          <w:lang w:val="hr-HR"/>
        </w:rPr>
        <w:t xml:space="preserve">Bijelić CO d.o.o. </w:t>
      </w:r>
      <w:proofErr w:type="spellStart"/>
      <w:r w:rsidRPr="0082770E">
        <w:rPr>
          <w:rFonts w:ascii="Calibri" w:hAnsi="Calibri"/>
          <w:lang w:val="hr-HR"/>
        </w:rPr>
        <w:t>Sv.Leopolda</w:t>
      </w:r>
      <w:proofErr w:type="spellEnd"/>
      <w:r w:rsidRPr="0082770E">
        <w:rPr>
          <w:rFonts w:ascii="Calibri" w:hAnsi="Calibri"/>
          <w:lang w:val="hr-HR"/>
        </w:rPr>
        <w:t xml:space="preserve"> Mandića 13a, Osijek, Hrvatska OIB 52417054044 i Mobis – Electronic d.o.o. Radnička Cesta 1a, Zagreb, Hrvatska OIB 10765466090 (u daljnjem tekstu „</w:t>
      </w:r>
      <w:r w:rsidRPr="0082770E">
        <w:rPr>
          <w:rFonts w:ascii="Calibri" w:hAnsi="Calibri"/>
          <w:b/>
          <w:bCs/>
          <w:lang w:val="hr-HR"/>
        </w:rPr>
        <w:t>organizatori</w:t>
      </w:r>
      <w:r w:rsidRPr="0082770E">
        <w:rPr>
          <w:rFonts w:ascii="Calibri" w:hAnsi="Calibri"/>
          <w:lang w:val="hr-HR"/>
        </w:rPr>
        <w:t xml:space="preserve">“) za kupce slijedećih </w:t>
      </w:r>
      <w:proofErr w:type="spellStart"/>
      <w:r w:rsidR="0005238D">
        <w:rPr>
          <w:rFonts w:ascii="Calibri" w:hAnsi="Calibri"/>
          <w:lang w:val="hr-HR"/>
        </w:rPr>
        <w:t>Redmi</w:t>
      </w:r>
      <w:proofErr w:type="spellEnd"/>
      <w:r w:rsidR="005E64C9">
        <w:rPr>
          <w:rFonts w:ascii="Calibri" w:hAnsi="Calibri"/>
          <w:lang w:val="hr-HR"/>
        </w:rPr>
        <w:t xml:space="preserve"> Note</w:t>
      </w:r>
      <w:r w:rsidRPr="0082770E">
        <w:rPr>
          <w:rFonts w:ascii="Calibri" w:hAnsi="Calibri"/>
          <w:lang w:val="hr-HR"/>
        </w:rPr>
        <w:t xml:space="preserve"> uređaj</w:t>
      </w:r>
      <w:r w:rsidR="005E64C9">
        <w:rPr>
          <w:rFonts w:ascii="Calibri" w:hAnsi="Calibri"/>
          <w:lang w:val="hr-HR"/>
        </w:rPr>
        <w:t>a</w:t>
      </w:r>
      <w:r w:rsidRPr="0082770E">
        <w:rPr>
          <w:rFonts w:ascii="Calibri" w:hAnsi="Calibri"/>
          <w:lang w:val="hr-HR"/>
        </w:rPr>
        <w:t xml:space="preserve"> </w:t>
      </w:r>
      <w:r w:rsidR="005E64C9">
        <w:rPr>
          <w:rFonts w:ascii="Calibri" w:hAnsi="Calibri"/>
          <w:lang w:val="hr-HR"/>
        </w:rPr>
        <w:t xml:space="preserve">marketinškog imena </w:t>
      </w:r>
      <w:r w:rsidRPr="0082770E">
        <w:rPr>
          <w:rFonts w:ascii="Calibri" w:hAnsi="Calibri"/>
          <w:lang w:val="hr-HR"/>
        </w:rPr>
        <w:t>(u</w:t>
      </w:r>
      <w:r w:rsidRPr="0082770E">
        <w:rPr>
          <w:rFonts w:ascii="Calibri" w:hAnsi="Calibri"/>
          <w:spacing w:val="1"/>
          <w:lang w:val="hr-HR"/>
        </w:rPr>
        <w:t xml:space="preserve"> </w:t>
      </w:r>
      <w:r w:rsidRPr="0082770E">
        <w:rPr>
          <w:rFonts w:ascii="Calibri" w:hAnsi="Calibri"/>
          <w:lang w:val="hr-HR"/>
        </w:rPr>
        <w:t>daljnjem</w:t>
      </w:r>
      <w:r w:rsidRPr="0082770E">
        <w:rPr>
          <w:rFonts w:ascii="Calibri" w:hAnsi="Calibri"/>
          <w:spacing w:val="-2"/>
          <w:lang w:val="hr-HR"/>
        </w:rPr>
        <w:t xml:space="preserve"> </w:t>
      </w:r>
      <w:r w:rsidRPr="0082770E">
        <w:rPr>
          <w:rFonts w:ascii="Calibri" w:hAnsi="Calibri"/>
          <w:lang w:val="hr-HR"/>
        </w:rPr>
        <w:t>tekstu pojedinačno: „</w:t>
      </w:r>
      <w:r w:rsidRPr="0082770E">
        <w:rPr>
          <w:rFonts w:ascii="Calibri" w:hAnsi="Calibri"/>
          <w:b/>
          <w:lang w:val="hr-HR"/>
        </w:rPr>
        <w:t>Uređaj“</w:t>
      </w:r>
      <w:r w:rsidRPr="0082770E">
        <w:rPr>
          <w:rFonts w:ascii="Calibri" w:hAnsi="Calibri"/>
          <w:lang w:val="hr-HR"/>
        </w:rPr>
        <w:t>, i zajedno:</w:t>
      </w:r>
      <w:r w:rsidRPr="0082770E">
        <w:rPr>
          <w:rFonts w:ascii="Calibri" w:hAnsi="Calibri"/>
          <w:spacing w:val="-1"/>
          <w:lang w:val="hr-HR"/>
        </w:rPr>
        <w:t xml:space="preserve"> </w:t>
      </w:r>
      <w:r w:rsidRPr="0082770E">
        <w:rPr>
          <w:rFonts w:ascii="Calibri" w:hAnsi="Calibri"/>
          <w:lang w:val="hr-HR"/>
        </w:rPr>
        <w:t>„</w:t>
      </w:r>
      <w:r w:rsidRPr="0082770E">
        <w:rPr>
          <w:rFonts w:ascii="Calibri" w:hAnsi="Calibri"/>
          <w:b/>
          <w:lang w:val="hr-HR"/>
        </w:rPr>
        <w:t>Uređaji“</w:t>
      </w:r>
      <w:r w:rsidRPr="0082770E">
        <w:rPr>
          <w:rFonts w:ascii="Calibri" w:hAnsi="Calibri"/>
          <w:lang w:val="hr-HR"/>
        </w:rPr>
        <w:t>)</w:t>
      </w:r>
      <w:r w:rsidR="005E64C9">
        <w:rPr>
          <w:rFonts w:ascii="Calibri" w:hAnsi="Calibri"/>
          <w:lang w:val="hr-HR"/>
        </w:rPr>
        <w:t>:</w:t>
      </w:r>
    </w:p>
    <w:tbl>
      <w:tblPr>
        <w:tblStyle w:val="Reetkatablice"/>
        <w:tblW w:w="0" w:type="auto"/>
        <w:tblInd w:w="595" w:type="dxa"/>
        <w:tblLook w:val="04A0" w:firstRow="1" w:lastRow="0" w:firstColumn="1" w:lastColumn="0" w:noHBand="0" w:noVBand="1"/>
      </w:tblPr>
      <w:tblGrid>
        <w:gridCol w:w="7336"/>
      </w:tblGrid>
      <w:tr w:rsidR="005D7F13" w:rsidRPr="005D7F13" w14:paraId="2DAA07A9" w14:textId="77777777" w:rsidTr="005D7F13">
        <w:trPr>
          <w:trHeight w:val="303"/>
        </w:trPr>
        <w:tc>
          <w:tcPr>
            <w:tcW w:w="7336" w:type="dxa"/>
            <w:noWrap/>
            <w:hideMark/>
          </w:tcPr>
          <w:p w14:paraId="1E89F5DE" w14:textId="77777777" w:rsidR="005D7F13" w:rsidRPr="005D7F13" w:rsidRDefault="005D7F13" w:rsidP="005D7F13">
            <w:pPr>
              <w:spacing w:before="41" w:line="276" w:lineRule="auto"/>
              <w:ind w:left="300" w:right="153"/>
              <w:jc w:val="center"/>
              <w:rPr>
                <w:rFonts w:ascii="Calibri" w:hAnsi="Calibri"/>
                <w:b/>
                <w:bCs/>
                <w:lang w:val="hr-HR"/>
              </w:rPr>
            </w:pPr>
            <w:r w:rsidRPr="005D7F13">
              <w:rPr>
                <w:rFonts w:ascii="Calibri" w:hAnsi="Calibri"/>
                <w:b/>
                <w:bCs/>
              </w:rPr>
              <w:t>Redmi Note 13</w:t>
            </w:r>
          </w:p>
        </w:tc>
      </w:tr>
      <w:tr w:rsidR="005D7F13" w:rsidRPr="005D7F13" w14:paraId="3D7205CA" w14:textId="77777777" w:rsidTr="005D7F13">
        <w:trPr>
          <w:trHeight w:val="303"/>
        </w:trPr>
        <w:tc>
          <w:tcPr>
            <w:tcW w:w="7336" w:type="dxa"/>
            <w:noWrap/>
            <w:hideMark/>
          </w:tcPr>
          <w:p w14:paraId="6EF4B935" w14:textId="77777777" w:rsidR="005D7F13" w:rsidRPr="005D7F13" w:rsidRDefault="005D7F13" w:rsidP="005D7F13">
            <w:pPr>
              <w:spacing w:before="41" w:line="276" w:lineRule="auto"/>
              <w:ind w:left="300" w:right="153"/>
              <w:jc w:val="center"/>
              <w:rPr>
                <w:rFonts w:ascii="Calibri" w:hAnsi="Calibri"/>
                <w:b/>
                <w:bCs/>
              </w:rPr>
            </w:pPr>
            <w:r w:rsidRPr="005D7F13">
              <w:rPr>
                <w:rFonts w:ascii="Calibri" w:hAnsi="Calibri"/>
                <w:b/>
                <w:bCs/>
              </w:rPr>
              <w:t>Redmi Note 13 5G</w:t>
            </w:r>
          </w:p>
        </w:tc>
      </w:tr>
      <w:tr w:rsidR="005D7F13" w:rsidRPr="005D7F13" w14:paraId="053AA748" w14:textId="77777777" w:rsidTr="005D7F13">
        <w:trPr>
          <w:trHeight w:val="303"/>
        </w:trPr>
        <w:tc>
          <w:tcPr>
            <w:tcW w:w="7336" w:type="dxa"/>
            <w:noWrap/>
            <w:hideMark/>
          </w:tcPr>
          <w:p w14:paraId="5A54E0A3" w14:textId="77777777" w:rsidR="005D7F13" w:rsidRPr="005D7F13" w:rsidRDefault="005D7F13" w:rsidP="005D7F13">
            <w:pPr>
              <w:spacing w:before="41" w:line="276" w:lineRule="auto"/>
              <w:ind w:left="300" w:right="153"/>
              <w:jc w:val="center"/>
              <w:rPr>
                <w:rFonts w:ascii="Calibri" w:hAnsi="Calibri"/>
                <w:b/>
                <w:bCs/>
              </w:rPr>
            </w:pPr>
            <w:r w:rsidRPr="005D7F13">
              <w:rPr>
                <w:rFonts w:ascii="Calibri" w:hAnsi="Calibri"/>
                <w:b/>
                <w:bCs/>
              </w:rPr>
              <w:t>Redmi Note 13 Pro</w:t>
            </w:r>
          </w:p>
        </w:tc>
      </w:tr>
      <w:tr w:rsidR="005D7F13" w:rsidRPr="005D7F13" w14:paraId="727C4A89" w14:textId="77777777" w:rsidTr="005D7F13">
        <w:trPr>
          <w:trHeight w:val="303"/>
        </w:trPr>
        <w:tc>
          <w:tcPr>
            <w:tcW w:w="7336" w:type="dxa"/>
            <w:noWrap/>
            <w:hideMark/>
          </w:tcPr>
          <w:p w14:paraId="3630355F" w14:textId="77777777" w:rsidR="005D7F13" w:rsidRPr="005D7F13" w:rsidRDefault="005D7F13" w:rsidP="005D7F13">
            <w:pPr>
              <w:spacing w:before="41" w:line="276" w:lineRule="auto"/>
              <w:ind w:left="300" w:right="153"/>
              <w:jc w:val="center"/>
              <w:rPr>
                <w:rFonts w:ascii="Calibri" w:hAnsi="Calibri"/>
                <w:b/>
                <w:bCs/>
              </w:rPr>
            </w:pPr>
            <w:r w:rsidRPr="005D7F13">
              <w:rPr>
                <w:rFonts w:ascii="Calibri" w:hAnsi="Calibri"/>
                <w:b/>
                <w:bCs/>
              </w:rPr>
              <w:t>Redmi Note 13 Pro 5G</w:t>
            </w:r>
          </w:p>
        </w:tc>
      </w:tr>
      <w:tr w:rsidR="005D7F13" w:rsidRPr="005D7F13" w14:paraId="4B0FD94F" w14:textId="77777777" w:rsidTr="005D7F13">
        <w:trPr>
          <w:trHeight w:val="303"/>
        </w:trPr>
        <w:tc>
          <w:tcPr>
            <w:tcW w:w="7336" w:type="dxa"/>
            <w:noWrap/>
            <w:hideMark/>
          </w:tcPr>
          <w:p w14:paraId="25445F7C" w14:textId="77777777" w:rsidR="005D7F13" w:rsidRPr="005D7F13" w:rsidRDefault="005D7F13" w:rsidP="005D7F13">
            <w:pPr>
              <w:spacing w:before="41" w:line="276" w:lineRule="auto"/>
              <w:ind w:left="300" w:right="153"/>
              <w:jc w:val="center"/>
              <w:rPr>
                <w:rFonts w:ascii="Calibri" w:hAnsi="Calibri"/>
                <w:b/>
                <w:bCs/>
              </w:rPr>
            </w:pPr>
            <w:r w:rsidRPr="005D7F13">
              <w:rPr>
                <w:rFonts w:ascii="Calibri" w:hAnsi="Calibri"/>
                <w:b/>
                <w:bCs/>
              </w:rPr>
              <w:t>Redmi Note 13 Pro+ 5G</w:t>
            </w:r>
          </w:p>
        </w:tc>
      </w:tr>
    </w:tbl>
    <w:p w14:paraId="0E174506" w14:textId="77777777" w:rsidR="005E64C9" w:rsidRPr="0082770E" w:rsidRDefault="005E64C9" w:rsidP="005D7F13">
      <w:pPr>
        <w:spacing w:before="41" w:line="276" w:lineRule="auto"/>
        <w:ind w:right="153"/>
        <w:jc w:val="both"/>
        <w:rPr>
          <w:rFonts w:ascii="Calibri" w:hAnsi="Calibri"/>
          <w:lang w:val="hr-HR"/>
        </w:rPr>
      </w:pPr>
    </w:p>
    <w:p w14:paraId="00E0A6E9" w14:textId="77777777" w:rsidR="00373ADB" w:rsidRPr="0082770E" w:rsidRDefault="00373ADB" w:rsidP="00373ADB">
      <w:pPr>
        <w:pStyle w:val="Tijeloteksta"/>
        <w:spacing w:before="4"/>
        <w:rPr>
          <w:rFonts w:ascii="Calibri"/>
          <w:sz w:val="16"/>
          <w:lang w:val="hr-HR"/>
        </w:rPr>
      </w:pPr>
    </w:p>
    <w:p w14:paraId="456FDBF0" w14:textId="77777777" w:rsidR="00373ADB" w:rsidRPr="0082770E" w:rsidRDefault="00373ADB" w:rsidP="00373ADB">
      <w:pPr>
        <w:pStyle w:val="Naslov2"/>
        <w:numPr>
          <w:ilvl w:val="0"/>
          <w:numId w:val="1"/>
        </w:numPr>
        <w:tabs>
          <w:tab w:val="num" w:pos="360"/>
          <w:tab w:val="left" w:pos="661"/>
        </w:tabs>
        <w:ind w:hanging="361"/>
        <w:rPr>
          <w:lang w:val="hr-HR"/>
        </w:rPr>
      </w:pPr>
      <w:r w:rsidRPr="0082770E">
        <w:rPr>
          <w:lang w:val="hr-HR"/>
        </w:rPr>
        <w:t>Sudionici,</w:t>
      </w:r>
      <w:r w:rsidRPr="0082770E">
        <w:rPr>
          <w:spacing w:val="-5"/>
          <w:lang w:val="hr-HR"/>
        </w:rPr>
        <w:t xml:space="preserve"> </w:t>
      </w:r>
      <w:r w:rsidRPr="0082770E">
        <w:rPr>
          <w:lang w:val="hr-HR"/>
        </w:rPr>
        <w:t>promotivno</w:t>
      </w:r>
      <w:r w:rsidRPr="0082770E">
        <w:rPr>
          <w:spacing w:val="-3"/>
          <w:lang w:val="hr-HR"/>
        </w:rPr>
        <w:t xml:space="preserve"> </w:t>
      </w:r>
      <w:r w:rsidRPr="0082770E">
        <w:rPr>
          <w:lang w:val="hr-HR"/>
        </w:rPr>
        <w:t>razdoblje</w:t>
      </w:r>
    </w:p>
    <w:p w14:paraId="6F554EDE" w14:textId="77777777" w:rsidR="00373ADB" w:rsidRPr="0082770E" w:rsidRDefault="00373ADB" w:rsidP="00373ADB">
      <w:pPr>
        <w:pStyle w:val="Tijeloteksta"/>
        <w:spacing w:before="8"/>
        <w:rPr>
          <w:rFonts w:ascii="Calibri"/>
          <w:b/>
          <w:sz w:val="19"/>
          <w:lang w:val="hr-HR"/>
        </w:rPr>
      </w:pPr>
    </w:p>
    <w:p w14:paraId="36BF874C" w14:textId="77777777" w:rsidR="00373ADB" w:rsidRPr="0082770E" w:rsidRDefault="00373ADB" w:rsidP="00373ADB">
      <w:pPr>
        <w:spacing w:line="276" w:lineRule="auto"/>
        <w:ind w:left="300" w:right="153"/>
        <w:jc w:val="both"/>
        <w:rPr>
          <w:rFonts w:ascii="Calibri" w:hAnsi="Calibri"/>
          <w:lang w:val="hr-HR"/>
        </w:rPr>
      </w:pPr>
      <w:r w:rsidRPr="0082770E">
        <w:rPr>
          <w:rFonts w:ascii="Calibri" w:hAnsi="Calibri"/>
          <w:lang w:val="hr-HR"/>
        </w:rPr>
        <w:t>Predmetna promotivna akcija je dostupna poslovnim i privatnim kupcima (krajnjim korisnicima) Uređaja</w:t>
      </w:r>
      <w:r w:rsidRPr="0082770E">
        <w:rPr>
          <w:rFonts w:ascii="Calibri" w:hAnsi="Calibri"/>
          <w:spacing w:val="1"/>
          <w:lang w:val="hr-HR"/>
        </w:rPr>
        <w:t xml:space="preserve"> </w:t>
      </w:r>
      <w:r w:rsidRPr="0082770E">
        <w:rPr>
          <w:rFonts w:ascii="Calibri" w:hAnsi="Calibri"/>
          <w:lang w:val="hr-HR"/>
        </w:rPr>
        <w:t>koji</w:t>
      </w:r>
      <w:r w:rsidRPr="0082770E">
        <w:rPr>
          <w:rFonts w:ascii="Calibri" w:hAnsi="Calibri"/>
          <w:spacing w:val="-2"/>
          <w:lang w:val="hr-HR"/>
        </w:rPr>
        <w:t xml:space="preserve"> </w:t>
      </w:r>
      <w:r w:rsidRPr="0082770E">
        <w:rPr>
          <w:rFonts w:ascii="Calibri" w:hAnsi="Calibri"/>
          <w:lang w:val="hr-HR"/>
        </w:rPr>
        <w:t>imaju</w:t>
      </w:r>
      <w:r w:rsidRPr="0082770E">
        <w:rPr>
          <w:rFonts w:ascii="Calibri" w:hAnsi="Calibri"/>
          <w:spacing w:val="-3"/>
          <w:lang w:val="hr-HR"/>
        </w:rPr>
        <w:t xml:space="preserve"> </w:t>
      </w:r>
      <w:r w:rsidRPr="0082770E">
        <w:rPr>
          <w:rFonts w:ascii="Calibri" w:hAnsi="Calibri"/>
          <w:lang w:val="hr-HR"/>
        </w:rPr>
        <w:t>adresu</w:t>
      </w:r>
      <w:r w:rsidRPr="0082770E">
        <w:rPr>
          <w:rFonts w:ascii="Calibri" w:hAnsi="Calibri"/>
          <w:spacing w:val="-2"/>
          <w:lang w:val="hr-HR"/>
        </w:rPr>
        <w:t xml:space="preserve"> </w:t>
      </w:r>
      <w:r w:rsidRPr="0082770E">
        <w:rPr>
          <w:rFonts w:ascii="Calibri" w:hAnsi="Calibri"/>
          <w:lang w:val="hr-HR"/>
        </w:rPr>
        <w:t>dostave</w:t>
      </w:r>
      <w:r w:rsidRPr="0082770E">
        <w:rPr>
          <w:rFonts w:ascii="Calibri" w:hAnsi="Calibri"/>
          <w:spacing w:val="-1"/>
          <w:lang w:val="hr-HR"/>
        </w:rPr>
        <w:t xml:space="preserve"> </w:t>
      </w:r>
      <w:r w:rsidRPr="0082770E">
        <w:rPr>
          <w:rFonts w:ascii="Calibri" w:hAnsi="Calibri"/>
          <w:lang w:val="hr-HR"/>
        </w:rPr>
        <w:t>na</w:t>
      </w:r>
      <w:r w:rsidRPr="0082770E">
        <w:rPr>
          <w:rFonts w:ascii="Calibri" w:hAnsi="Calibri"/>
          <w:spacing w:val="-1"/>
          <w:lang w:val="hr-HR"/>
        </w:rPr>
        <w:t xml:space="preserve"> </w:t>
      </w:r>
      <w:r w:rsidRPr="0082770E">
        <w:rPr>
          <w:rFonts w:ascii="Calibri" w:hAnsi="Calibri"/>
          <w:lang w:val="hr-HR"/>
        </w:rPr>
        <w:t>području</w:t>
      </w:r>
      <w:r w:rsidRPr="0082770E">
        <w:rPr>
          <w:rFonts w:ascii="Calibri" w:hAnsi="Calibri"/>
          <w:spacing w:val="-2"/>
          <w:lang w:val="hr-HR"/>
        </w:rPr>
        <w:t xml:space="preserve"> </w:t>
      </w:r>
      <w:r w:rsidRPr="0082770E">
        <w:rPr>
          <w:rFonts w:ascii="Calibri" w:hAnsi="Calibri"/>
          <w:lang w:val="hr-HR"/>
        </w:rPr>
        <w:t>Republike</w:t>
      </w:r>
      <w:r w:rsidRPr="0082770E">
        <w:rPr>
          <w:rFonts w:ascii="Calibri" w:hAnsi="Calibri"/>
          <w:spacing w:val="-2"/>
          <w:lang w:val="hr-HR"/>
        </w:rPr>
        <w:t xml:space="preserve"> </w:t>
      </w:r>
      <w:r w:rsidRPr="0082770E">
        <w:rPr>
          <w:rFonts w:ascii="Calibri" w:hAnsi="Calibri"/>
          <w:lang w:val="hr-HR"/>
        </w:rPr>
        <w:t>Hrvatske</w:t>
      </w:r>
      <w:r w:rsidRPr="0082770E">
        <w:rPr>
          <w:rFonts w:ascii="Calibri" w:hAnsi="Calibri"/>
          <w:spacing w:val="-2"/>
          <w:lang w:val="hr-HR"/>
        </w:rPr>
        <w:t xml:space="preserve"> </w:t>
      </w:r>
      <w:r w:rsidRPr="0082770E">
        <w:rPr>
          <w:rFonts w:ascii="Calibri" w:hAnsi="Calibri"/>
          <w:lang w:val="hr-HR"/>
        </w:rPr>
        <w:t>i</w:t>
      </w:r>
      <w:r w:rsidRPr="0082770E">
        <w:rPr>
          <w:rFonts w:ascii="Calibri" w:hAnsi="Calibri"/>
          <w:spacing w:val="-4"/>
          <w:lang w:val="hr-HR"/>
        </w:rPr>
        <w:t xml:space="preserve"> </w:t>
      </w:r>
      <w:r w:rsidRPr="0082770E">
        <w:rPr>
          <w:rFonts w:ascii="Calibri" w:hAnsi="Calibri"/>
          <w:lang w:val="hr-HR"/>
        </w:rPr>
        <w:t>koji</w:t>
      </w:r>
      <w:r w:rsidRPr="0082770E">
        <w:rPr>
          <w:rFonts w:ascii="Calibri" w:hAnsi="Calibri"/>
          <w:spacing w:val="-4"/>
          <w:lang w:val="hr-HR"/>
        </w:rPr>
        <w:t xml:space="preserve"> </w:t>
      </w:r>
      <w:r w:rsidRPr="0082770E">
        <w:rPr>
          <w:rFonts w:ascii="Calibri" w:hAnsi="Calibri"/>
          <w:lang w:val="hr-HR"/>
        </w:rPr>
        <w:t>ispune</w:t>
      </w:r>
      <w:r w:rsidRPr="0082770E">
        <w:rPr>
          <w:rFonts w:ascii="Calibri" w:hAnsi="Calibri"/>
          <w:spacing w:val="-1"/>
          <w:lang w:val="hr-HR"/>
        </w:rPr>
        <w:t xml:space="preserve"> </w:t>
      </w:r>
      <w:r w:rsidRPr="0082770E">
        <w:rPr>
          <w:rFonts w:ascii="Calibri" w:hAnsi="Calibri"/>
          <w:lang w:val="hr-HR"/>
        </w:rPr>
        <w:t>uvjete</w:t>
      </w:r>
      <w:r w:rsidRPr="0082770E">
        <w:rPr>
          <w:rFonts w:ascii="Calibri" w:hAnsi="Calibri"/>
          <w:spacing w:val="-4"/>
          <w:lang w:val="hr-HR"/>
        </w:rPr>
        <w:t xml:space="preserve"> </w:t>
      </w:r>
      <w:r w:rsidRPr="0082770E">
        <w:rPr>
          <w:rFonts w:ascii="Calibri" w:hAnsi="Calibri"/>
          <w:lang w:val="hr-HR"/>
        </w:rPr>
        <w:t>propisane</w:t>
      </w:r>
      <w:r w:rsidRPr="0082770E">
        <w:rPr>
          <w:rFonts w:ascii="Calibri" w:hAnsi="Calibri"/>
          <w:spacing w:val="-1"/>
          <w:lang w:val="hr-HR"/>
        </w:rPr>
        <w:t xml:space="preserve"> </w:t>
      </w:r>
      <w:r w:rsidRPr="0082770E">
        <w:rPr>
          <w:rFonts w:ascii="Calibri" w:hAnsi="Calibri"/>
          <w:lang w:val="hr-HR"/>
        </w:rPr>
        <w:t>ovim Pravilima.</w:t>
      </w:r>
    </w:p>
    <w:p w14:paraId="6CB630C5" w14:textId="77777777" w:rsidR="00373ADB" w:rsidRPr="0082770E" w:rsidRDefault="00373ADB" w:rsidP="00373ADB">
      <w:pPr>
        <w:pStyle w:val="Tijeloteksta"/>
        <w:spacing w:before="6"/>
        <w:rPr>
          <w:rFonts w:ascii="Calibri"/>
          <w:sz w:val="16"/>
          <w:lang w:val="hr-HR"/>
        </w:rPr>
      </w:pPr>
    </w:p>
    <w:p w14:paraId="2479DE51" w14:textId="570788B9" w:rsidR="00373ADB" w:rsidRPr="0082770E" w:rsidRDefault="00373ADB" w:rsidP="00373ADB">
      <w:pPr>
        <w:spacing w:line="276" w:lineRule="auto"/>
        <w:ind w:left="300" w:right="153"/>
        <w:jc w:val="both"/>
        <w:rPr>
          <w:rFonts w:ascii="Calibri" w:hAnsi="Calibri"/>
          <w:lang w:val="hr-HR"/>
        </w:rPr>
      </w:pPr>
      <w:r w:rsidRPr="0082770E">
        <w:rPr>
          <w:rFonts w:ascii="Calibri" w:hAnsi="Calibri"/>
          <w:lang w:val="hr-HR"/>
        </w:rPr>
        <w:t>Trajanje</w:t>
      </w:r>
      <w:r w:rsidRPr="0082770E">
        <w:rPr>
          <w:rFonts w:ascii="Calibri" w:hAnsi="Calibri"/>
          <w:spacing w:val="-6"/>
          <w:lang w:val="hr-HR"/>
        </w:rPr>
        <w:t xml:space="preserve"> </w:t>
      </w:r>
      <w:r w:rsidRPr="0082770E">
        <w:rPr>
          <w:rFonts w:ascii="Calibri" w:hAnsi="Calibri"/>
          <w:lang w:val="hr-HR"/>
        </w:rPr>
        <w:t>promocije</w:t>
      </w:r>
      <w:r w:rsidRPr="0082770E">
        <w:rPr>
          <w:rFonts w:ascii="Calibri" w:hAnsi="Calibri"/>
          <w:spacing w:val="-5"/>
          <w:lang w:val="hr-HR"/>
        </w:rPr>
        <w:t xml:space="preserve"> </w:t>
      </w:r>
      <w:r w:rsidRPr="0082770E">
        <w:rPr>
          <w:rFonts w:ascii="Calibri" w:hAnsi="Calibri"/>
          <w:lang w:val="hr-HR"/>
        </w:rPr>
        <w:t>u</w:t>
      </w:r>
      <w:r w:rsidRPr="0082770E">
        <w:rPr>
          <w:rFonts w:ascii="Calibri" w:hAnsi="Calibri"/>
          <w:spacing w:val="-6"/>
          <w:lang w:val="hr-HR"/>
        </w:rPr>
        <w:t xml:space="preserve"> </w:t>
      </w:r>
      <w:r w:rsidRPr="0082770E">
        <w:rPr>
          <w:rFonts w:ascii="Calibri" w:hAnsi="Calibri"/>
          <w:lang w:val="hr-HR"/>
        </w:rPr>
        <w:t>pogledu</w:t>
      </w:r>
      <w:r w:rsidRPr="0082770E">
        <w:rPr>
          <w:rFonts w:ascii="Calibri" w:hAnsi="Calibri"/>
          <w:spacing w:val="-6"/>
          <w:lang w:val="hr-HR"/>
        </w:rPr>
        <w:t xml:space="preserve"> </w:t>
      </w:r>
      <w:r w:rsidRPr="0082770E">
        <w:rPr>
          <w:rFonts w:ascii="Calibri" w:hAnsi="Calibri"/>
          <w:lang w:val="hr-HR"/>
        </w:rPr>
        <w:t>Uređaja</w:t>
      </w:r>
      <w:r w:rsidRPr="0082770E">
        <w:rPr>
          <w:rFonts w:ascii="Calibri" w:hAnsi="Calibri"/>
          <w:spacing w:val="-6"/>
          <w:lang w:val="hr-HR"/>
        </w:rPr>
        <w:t xml:space="preserve"> </w:t>
      </w:r>
      <w:r w:rsidRPr="0082770E">
        <w:rPr>
          <w:rFonts w:ascii="Calibri" w:hAnsi="Calibri"/>
          <w:lang w:val="hr-HR"/>
        </w:rPr>
        <w:t>je</w:t>
      </w:r>
      <w:r w:rsidRPr="0082770E">
        <w:rPr>
          <w:rFonts w:ascii="Calibri" w:hAnsi="Calibri"/>
          <w:spacing w:val="-8"/>
          <w:lang w:val="hr-HR"/>
        </w:rPr>
        <w:t xml:space="preserve"> </w:t>
      </w:r>
      <w:r w:rsidRPr="0082770E">
        <w:rPr>
          <w:rFonts w:ascii="Calibri" w:hAnsi="Calibri"/>
          <w:lang w:val="hr-HR"/>
        </w:rPr>
        <w:t>od</w:t>
      </w:r>
      <w:r w:rsidRPr="0082770E">
        <w:rPr>
          <w:rFonts w:ascii="Calibri" w:hAnsi="Calibri"/>
          <w:spacing w:val="-6"/>
          <w:lang w:val="hr-HR"/>
        </w:rPr>
        <w:t xml:space="preserve"> </w:t>
      </w:r>
      <w:r w:rsidR="000F0AE8" w:rsidRPr="000F0AE8">
        <w:rPr>
          <w:rFonts w:ascii="Calibri" w:hAnsi="Calibri"/>
          <w:highlight w:val="yellow"/>
          <w:lang w:val="hr-HR"/>
        </w:rPr>
        <w:t>1</w:t>
      </w:r>
      <w:r w:rsidRPr="000F0AE8">
        <w:rPr>
          <w:rFonts w:ascii="Calibri" w:hAnsi="Calibri"/>
          <w:highlight w:val="yellow"/>
          <w:lang w:val="hr-HR"/>
        </w:rPr>
        <w:t>.</w:t>
      </w:r>
      <w:r w:rsidR="000F0AE8" w:rsidRPr="000F0AE8">
        <w:rPr>
          <w:rFonts w:ascii="Calibri" w:hAnsi="Calibri"/>
          <w:highlight w:val="yellow"/>
          <w:lang w:val="hr-HR"/>
        </w:rPr>
        <w:t>2</w:t>
      </w:r>
      <w:r w:rsidRPr="000F0AE8">
        <w:rPr>
          <w:rFonts w:ascii="Calibri" w:hAnsi="Calibri"/>
          <w:highlight w:val="yellow"/>
          <w:lang w:val="hr-HR"/>
        </w:rPr>
        <w:t>.202</w:t>
      </w:r>
      <w:r w:rsidR="0005238D">
        <w:rPr>
          <w:rFonts w:ascii="Calibri" w:hAnsi="Calibri"/>
          <w:highlight w:val="yellow"/>
          <w:lang w:val="hr-HR"/>
        </w:rPr>
        <w:t>4</w:t>
      </w:r>
      <w:r w:rsidRPr="000F0AE8">
        <w:rPr>
          <w:rFonts w:ascii="Calibri" w:hAnsi="Calibri"/>
          <w:highlight w:val="yellow"/>
          <w:lang w:val="hr-HR"/>
        </w:rPr>
        <w:t>.</w:t>
      </w:r>
      <w:r w:rsidRPr="000F0AE8">
        <w:rPr>
          <w:rFonts w:ascii="Calibri" w:hAnsi="Calibri"/>
          <w:spacing w:val="-6"/>
          <w:highlight w:val="yellow"/>
          <w:lang w:val="hr-HR"/>
        </w:rPr>
        <w:t xml:space="preserve"> </w:t>
      </w:r>
      <w:r w:rsidRPr="000F0AE8">
        <w:rPr>
          <w:rFonts w:ascii="Calibri" w:hAnsi="Calibri"/>
          <w:highlight w:val="yellow"/>
          <w:lang w:val="hr-HR"/>
        </w:rPr>
        <w:t>do</w:t>
      </w:r>
      <w:r w:rsidRPr="000F0AE8">
        <w:rPr>
          <w:rFonts w:ascii="Calibri" w:hAnsi="Calibri"/>
          <w:spacing w:val="-4"/>
          <w:highlight w:val="yellow"/>
          <w:lang w:val="hr-HR"/>
        </w:rPr>
        <w:t xml:space="preserve"> </w:t>
      </w:r>
      <w:r w:rsidR="0005238D">
        <w:rPr>
          <w:rFonts w:ascii="Calibri" w:hAnsi="Calibri"/>
          <w:highlight w:val="yellow"/>
          <w:lang w:val="hr-HR"/>
        </w:rPr>
        <w:t>29</w:t>
      </w:r>
      <w:r w:rsidRPr="000F0AE8">
        <w:rPr>
          <w:rFonts w:ascii="Calibri" w:hAnsi="Calibri"/>
          <w:highlight w:val="yellow"/>
          <w:lang w:val="hr-HR"/>
        </w:rPr>
        <w:t>.</w:t>
      </w:r>
      <w:r w:rsidR="0005238D">
        <w:rPr>
          <w:rFonts w:ascii="Calibri" w:hAnsi="Calibri"/>
          <w:highlight w:val="yellow"/>
          <w:lang w:val="hr-HR"/>
        </w:rPr>
        <w:t>2</w:t>
      </w:r>
      <w:r w:rsidRPr="000F0AE8">
        <w:rPr>
          <w:rFonts w:ascii="Calibri" w:hAnsi="Calibri"/>
          <w:highlight w:val="yellow"/>
          <w:lang w:val="hr-HR"/>
        </w:rPr>
        <w:t>.202</w:t>
      </w:r>
      <w:r w:rsidR="000F0AE8" w:rsidRPr="000F0AE8">
        <w:rPr>
          <w:rFonts w:ascii="Calibri" w:hAnsi="Calibri"/>
          <w:highlight w:val="yellow"/>
          <w:lang w:val="hr-HR"/>
        </w:rPr>
        <w:t>4</w:t>
      </w:r>
      <w:r w:rsidRPr="000F0AE8">
        <w:rPr>
          <w:rFonts w:ascii="Calibri" w:hAnsi="Calibri"/>
          <w:highlight w:val="yellow"/>
          <w:lang w:val="hr-HR"/>
        </w:rPr>
        <w:t>.</w:t>
      </w:r>
      <w:r w:rsidRPr="0082770E">
        <w:rPr>
          <w:rFonts w:ascii="Calibri" w:hAnsi="Calibri"/>
          <w:spacing w:val="-6"/>
          <w:lang w:val="hr-HR"/>
        </w:rPr>
        <w:t xml:space="preserve"> </w:t>
      </w:r>
      <w:r w:rsidRPr="0082770E">
        <w:rPr>
          <w:rFonts w:ascii="Calibri" w:hAnsi="Calibri"/>
          <w:lang w:val="hr-HR"/>
        </w:rPr>
        <w:t>godine</w:t>
      </w:r>
      <w:r w:rsidRPr="0082770E">
        <w:rPr>
          <w:rFonts w:ascii="Calibri" w:hAnsi="Calibri"/>
          <w:spacing w:val="-5"/>
          <w:lang w:val="hr-HR"/>
        </w:rPr>
        <w:t xml:space="preserve"> </w:t>
      </w:r>
      <w:r w:rsidRPr="0082770E">
        <w:rPr>
          <w:rFonts w:ascii="Calibri" w:hAnsi="Calibri"/>
          <w:lang w:val="hr-HR"/>
        </w:rPr>
        <w:t>ili</w:t>
      </w:r>
      <w:r w:rsidRPr="0082770E">
        <w:rPr>
          <w:rFonts w:ascii="Calibri" w:hAnsi="Calibri"/>
          <w:spacing w:val="-8"/>
          <w:lang w:val="hr-HR"/>
        </w:rPr>
        <w:t xml:space="preserve"> </w:t>
      </w:r>
      <w:r w:rsidRPr="0082770E">
        <w:rPr>
          <w:rFonts w:ascii="Calibri" w:hAnsi="Calibri"/>
          <w:lang w:val="hr-HR"/>
        </w:rPr>
        <w:t>do</w:t>
      </w:r>
      <w:r w:rsidRPr="0082770E">
        <w:rPr>
          <w:rFonts w:ascii="Calibri" w:hAnsi="Calibri"/>
          <w:spacing w:val="-4"/>
          <w:lang w:val="hr-HR"/>
        </w:rPr>
        <w:t xml:space="preserve"> </w:t>
      </w:r>
      <w:r w:rsidRPr="0082770E">
        <w:rPr>
          <w:rFonts w:ascii="Calibri" w:hAnsi="Calibri"/>
          <w:lang w:val="hr-HR"/>
        </w:rPr>
        <w:t>isteka</w:t>
      </w:r>
      <w:r w:rsidRPr="0082770E">
        <w:rPr>
          <w:rFonts w:ascii="Calibri" w:hAnsi="Calibri"/>
          <w:spacing w:val="-5"/>
          <w:lang w:val="hr-HR"/>
        </w:rPr>
        <w:t xml:space="preserve"> </w:t>
      </w:r>
      <w:r w:rsidRPr="0082770E">
        <w:rPr>
          <w:rFonts w:ascii="Calibri" w:hAnsi="Calibri"/>
          <w:lang w:val="hr-HR"/>
        </w:rPr>
        <w:t>zaliha</w:t>
      </w:r>
      <w:r w:rsidRPr="0082770E">
        <w:rPr>
          <w:rFonts w:ascii="Calibri" w:hAnsi="Calibri"/>
          <w:spacing w:val="-6"/>
          <w:lang w:val="hr-HR"/>
        </w:rPr>
        <w:t xml:space="preserve"> </w:t>
      </w:r>
      <w:r w:rsidRPr="0082770E">
        <w:rPr>
          <w:rFonts w:ascii="Calibri" w:hAnsi="Calibri"/>
          <w:lang w:val="hr-HR"/>
        </w:rPr>
        <w:t>Uređaja</w:t>
      </w:r>
      <w:r w:rsidR="000F0AE8">
        <w:rPr>
          <w:rFonts w:ascii="Calibri" w:hAnsi="Calibri"/>
          <w:lang w:val="hr-HR"/>
        </w:rPr>
        <w:t xml:space="preserve"> </w:t>
      </w:r>
      <w:r w:rsidRPr="0082770E">
        <w:rPr>
          <w:rFonts w:ascii="Calibri" w:hAnsi="Calibri"/>
          <w:spacing w:val="-47"/>
          <w:lang w:val="hr-HR"/>
        </w:rPr>
        <w:t xml:space="preserve"> </w:t>
      </w:r>
      <w:r w:rsidRPr="0082770E">
        <w:rPr>
          <w:rFonts w:ascii="Calibri" w:hAnsi="Calibri"/>
          <w:lang w:val="hr-HR"/>
        </w:rPr>
        <w:t>ili</w:t>
      </w:r>
      <w:r w:rsidRPr="0082770E">
        <w:rPr>
          <w:rFonts w:ascii="Calibri" w:hAnsi="Calibri"/>
          <w:spacing w:val="-1"/>
          <w:lang w:val="hr-HR"/>
        </w:rPr>
        <w:t xml:space="preserve"> </w:t>
      </w:r>
      <w:r w:rsidRPr="0082770E">
        <w:rPr>
          <w:rFonts w:ascii="Calibri" w:hAnsi="Calibri"/>
          <w:lang w:val="hr-HR"/>
        </w:rPr>
        <w:t>poklona predviđenih</w:t>
      </w:r>
      <w:r w:rsidRPr="0082770E">
        <w:rPr>
          <w:rFonts w:ascii="Calibri" w:hAnsi="Calibri"/>
          <w:spacing w:val="-1"/>
          <w:lang w:val="hr-HR"/>
        </w:rPr>
        <w:t xml:space="preserve"> </w:t>
      </w:r>
      <w:r w:rsidRPr="0082770E">
        <w:rPr>
          <w:rFonts w:ascii="Calibri" w:hAnsi="Calibri"/>
          <w:lang w:val="hr-HR"/>
        </w:rPr>
        <w:t>za</w:t>
      </w:r>
      <w:r w:rsidRPr="0082770E">
        <w:rPr>
          <w:rFonts w:ascii="Calibri" w:hAnsi="Calibri"/>
          <w:spacing w:val="-3"/>
          <w:lang w:val="hr-HR"/>
        </w:rPr>
        <w:t xml:space="preserve"> </w:t>
      </w:r>
      <w:r w:rsidRPr="0082770E">
        <w:rPr>
          <w:rFonts w:ascii="Calibri" w:hAnsi="Calibri"/>
          <w:lang w:val="hr-HR"/>
        </w:rPr>
        <w:t>ovu</w:t>
      </w:r>
      <w:r w:rsidRPr="0082770E">
        <w:rPr>
          <w:rFonts w:ascii="Calibri" w:hAnsi="Calibri"/>
          <w:spacing w:val="-1"/>
          <w:lang w:val="hr-HR"/>
        </w:rPr>
        <w:t xml:space="preserve"> </w:t>
      </w:r>
      <w:r w:rsidRPr="0082770E">
        <w:rPr>
          <w:rFonts w:ascii="Calibri" w:hAnsi="Calibri"/>
          <w:lang w:val="hr-HR"/>
        </w:rPr>
        <w:t>promociju.</w:t>
      </w:r>
    </w:p>
    <w:p w14:paraId="7252A0DD" w14:textId="77777777" w:rsidR="00373ADB" w:rsidRPr="0082770E" w:rsidRDefault="00373ADB" w:rsidP="00373ADB">
      <w:pPr>
        <w:pStyle w:val="Tijeloteksta"/>
        <w:spacing w:before="5"/>
        <w:rPr>
          <w:rFonts w:ascii="Calibri"/>
          <w:sz w:val="16"/>
          <w:lang w:val="hr-HR"/>
        </w:rPr>
      </w:pPr>
    </w:p>
    <w:p w14:paraId="66F23D83" w14:textId="77777777" w:rsidR="00373ADB" w:rsidRPr="0082770E" w:rsidRDefault="00373ADB" w:rsidP="00373ADB">
      <w:pPr>
        <w:pStyle w:val="Naslov2"/>
        <w:numPr>
          <w:ilvl w:val="0"/>
          <w:numId w:val="1"/>
        </w:numPr>
        <w:tabs>
          <w:tab w:val="num" w:pos="360"/>
          <w:tab w:val="left" w:pos="661"/>
        </w:tabs>
        <w:spacing w:before="1"/>
        <w:ind w:hanging="361"/>
        <w:rPr>
          <w:lang w:val="hr-HR"/>
        </w:rPr>
      </w:pPr>
      <w:r w:rsidRPr="0082770E">
        <w:rPr>
          <w:lang w:val="hr-HR"/>
        </w:rPr>
        <w:t>Pogodnosti</w:t>
      </w:r>
      <w:r w:rsidRPr="0082770E">
        <w:rPr>
          <w:spacing w:val="-3"/>
          <w:lang w:val="hr-HR"/>
        </w:rPr>
        <w:t xml:space="preserve"> </w:t>
      </w:r>
      <w:r w:rsidRPr="0082770E">
        <w:rPr>
          <w:lang w:val="hr-HR"/>
        </w:rPr>
        <w:t>promocije</w:t>
      </w:r>
    </w:p>
    <w:p w14:paraId="762EB4E9" w14:textId="77777777" w:rsidR="00373ADB" w:rsidRPr="0082770E" w:rsidRDefault="00373ADB" w:rsidP="00373ADB">
      <w:pPr>
        <w:pStyle w:val="Tijeloteksta"/>
        <w:spacing w:before="8"/>
        <w:rPr>
          <w:rFonts w:ascii="Calibri"/>
          <w:b/>
          <w:sz w:val="19"/>
          <w:lang w:val="hr-HR"/>
        </w:rPr>
      </w:pPr>
    </w:p>
    <w:p w14:paraId="78DF452E" w14:textId="403CF2B8" w:rsidR="00373ADB" w:rsidRPr="0082770E" w:rsidRDefault="00373ADB" w:rsidP="00373ADB">
      <w:pPr>
        <w:spacing w:line="276" w:lineRule="auto"/>
        <w:ind w:left="300" w:right="152"/>
        <w:jc w:val="both"/>
        <w:rPr>
          <w:rFonts w:ascii="Calibri" w:hAnsi="Calibri"/>
          <w:lang w:val="hr-HR"/>
        </w:rPr>
      </w:pPr>
      <w:r w:rsidRPr="0082770E">
        <w:rPr>
          <w:rFonts w:ascii="Calibri" w:hAnsi="Calibri"/>
          <w:lang w:val="hr-HR"/>
        </w:rPr>
        <w:t>Ova Pravila reguliraju uvjete sudjelovanja u predmetnoj promociji. Predmetna promocija omogućava</w:t>
      </w:r>
      <w:r w:rsidRPr="0082770E">
        <w:rPr>
          <w:rFonts w:ascii="Calibri" w:hAnsi="Calibri"/>
          <w:spacing w:val="1"/>
          <w:lang w:val="hr-HR"/>
        </w:rPr>
        <w:t xml:space="preserve"> </w:t>
      </w:r>
      <w:r w:rsidRPr="0082770E">
        <w:rPr>
          <w:rFonts w:ascii="Calibri" w:hAnsi="Calibri"/>
          <w:lang w:val="hr-HR"/>
        </w:rPr>
        <w:t xml:space="preserve">sudionicima promocije da u promotivnom razdoblju od </w:t>
      </w:r>
      <w:r w:rsidR="0005238D" w:rsidRPr="000F0AE8">
        <w:rPr>
          <w:rFonts w:ascii="Calibri" w:hAnsi="Calibri"/>
          <w:highlight w:val="yellow"/>
          <w:lang w:val="hr-HR"/>
        </w:rPr>
        <w:t>1.2.202</w:t>
      </w:r>
      <w:r w:rsidR="0005238D">
        <w:rPr>
          <w:rFonts w:ascii="Calibri" w:hAnsi="Calibri"/>
          <w:highlight w:val="yellow"/>
          <w:lang w:val="hr-HR"/>
        </w:rPr>
        <w:t>4</w:t>
      </w:r>
      <w:r w:rsidR="0005238D" w:rsidRPr="000F0AE8">
        <w:rPr>
          <w:rFonts w:ascii="Calibri" w:hAnsi="Calibri"/>
          <w:highlight w:val="yellow"/>
          <w:lang w:val="hr-HR"/>
        </w:rPr>
        <w:t>.</w:t>
      </w:r>
      <w:r w:rsidR="0005238D" w:rsidRPr="000F0AE8">
        <w:rPr>
          <w:rFonts w:ascii="Calibri" w:hAnsi="Calibri"/>
          <w:spacing w:val="-6"/>
          <w:highlight w:val="yellow"/>
          <w:lang w:val="hr-HR"/>
        </w:rPr>
        <w:t xml:space="preserve"> </w:t>
      </w:r>
      <w:r w:rsidR="0005238D" w:rsidRPr="000F0AE8">
        <w:rPr>
          <w:rFonts w:ascii="Calibri" w:hAnsi="Calibri"/>
          <w:highlight w:val="yellow"/>
          <w:lang w:val="hr-HR"/>
        </w:rPr>
        <w:t>do</w:t>
      </w:r>
      <w:r w:rsidR="0005238D" w:rsidRPr="000F0AE8">
        <w:rPr>
          <w:rFonts w:ascii="Calibri" w:hAnsi="Calibri"/>
          <w:spacing w:val="-4"/>
          <w:highlight w:val="yellow"/>
          <w:lang w:val="hr-HR"/>
        </w:rPr>
        <w:t xml:space="preserve"> </w:t>
      </w:r>
      <w:r w:rsidR="0005238D">
        <w:rPr>
          <w:rFonts w:ascii="Calibri" w:hAnsi="Calibri"/>
          <w:highlight w:val="yellow"/>
          <w:lang w:val="hr-HR"/>
        </w:rPr>
        <w:t>29</w:t>
      </w:r>
      <w:r w:rsidR="0005238D" w:rsidRPr="000F0AE8">
        <w:rPr>
          <w:rFonts w:ascii="Calibri" w:hAnsi="Calibri"/>
          <w:highlight w:val="yellow"/>
          <w:lang w:val="hr-HR"/>
        </w:rPr>
        <w:t>.</w:t>
      </w:r>
      <w:r w:rsidR="0005238D">
        <w:rPr>
          <w:rFonts w:ascii="Calibri" w:hAnsi="Calibri"/>
          <w:highlight w:val="yellow"/>
          <w:lang w:val="hr-HR"/>
        </w:rPr>
        <w:t>2</w:t>
      </w:r>
      <w:r w:rsidR="0005238D" w:rsidRPr="000F0AE8">
        <w:rPr>
          <w:rFonts w:ascii="Calibri" w:hAnsi="Calibri"/>
          <w:highlight w:val="yellow"/>
          <w:lang w:val="hr-HR"/>
        </w:rPr>
        <w:t>.2024</w:t>
      </w:r>
      <w:r w:rsidRPr="0082770E">
        <w:rPr>
          <w:rFonts w:ascii="Calibri" w:hAnsi="Calibri"/>
          <w:lang w:val="hr-HR"/>
        </w:rPr>
        <w:t>godine kod prodajnih</w:t>
      </w:r>
      <w:r w:rsidRPr="0082770E">
        <w:rPr>
          <w:rFonts w:ascii="Calibri" w:hAnsi="Calibri"/>
          <w:spacing w:val="-8"/>
          <w:lang w:val="hr-HR"/>
        </w:rPr>
        <w:t xml:space="preserve"> </w:t>
      </w:r>
      <w:r w:rsidRPr="0082770E">
        <w:rPr>
          <w:rFonts w:ascii="Calibri" w:hAnsi="Calibri"/>
          <w:lang w:val="hr-HR"/>
        </w:rPr>
        <w:t>partnera</w:t>
      </w:r>
      <w:r w:rsidRPr="0082770E">
        <w:rPr>
          <w:rFonts w:ascii="Calibri" w:hAnsi="Calibri"/>
          <w:spacing w:val="-9"/>
          <w:lang w:val="hr-HR"/>
        </w:rPr>
        <w:t xml:space="preserve"> </w:t>
      </w:r>
      <w:r w:rsidRPr="0082770E">
        <w:rPr>
          <w:rFonts w:ascii="Calibri" w:hAnsi="Calibri"/>
          <w:spacing w:val="-7"/>
          <w:lang w:val="hr-HR"/>
        </w:rPr>
        <w:t xml:space="preserve">Organizatora </w:t>
      </w:r>
      <w:r w:rsidRPr="0082770E">
        <w:rPr>
          <w:rFonts w:ascii="Calibri" w:hAnsi="Calibri"/>
          <w:lang w:val="hr-HR"/>
        </w:rPr>
        <w:t>kupe</w:t>
      </w:r>
      <w:r w:rsidRPr="0082770E">
        <w:rPr>
          <w:rFonts w:ascii="Calibri" w:hAnsi="Calibri"/>
          <w:spacing w:val="-5"/>
          <w:lang w:val="hr-HR"/>
        </w:rPr>
        <w:t xml:space="preserve"> </w:t>
      </w:r>
      <w:r w:rsidRPr="0082770E">
        <w:rPr>
          <w:rFonts w:ascii="Calibri" w:hAnsi="Calibri"/>
          <w:lang w:val="hr-HR"/>
        </w:rPr>
        <w:t>jedan</w:t>
      </w:r>
      <w:r w:rsidRPr="0082770E">
        <w:rPr>
          <w:rFonts w:ascii="Calibri" w:hAnsi="Calibri"/>
          <w:spacing w:val="-10"/>
          <w:lang w:val="hr-HR"/>
        </w:rPr>
        <w:t xml:space="preserve"> </w:t>
      </w:r>
      <w:r w:rsidRPr="0082770E">
        <w:rPr>
          <w:rFonts w:ascii="Calibri" w:hAnsi="Calibri"/>
          <w:lang w:val="hr-HR"/>
        </w:rPr>
        <w:t>od</w:t>
      </w:r>
      <w:r w:rsidRPr="0082770E">
        <w:rPr>
          <w:rFonts w:ascii="Calibri" w:hAnsi="Calibri"/>
          <w:spacing w:val="-9"/>
          <w:lang w:val="hr-HR"/>
        </w:rPr>
        <w:t xml:space="preserve"> </w:t>
      </w:r>
      <w:r w:rsidR="0005238D">
        <w:rPr>
          <w:rFonts w:ascii="Calibri" w:hAnsi="Calibri"/>
          <w:b/>
          <w:bCs/>
          <w:spacing w:val="-9"/>
          <w:lang w:val="hr-HR"/>
        </w:rPr>
        <w:t xml:space="preserve">Uređaja </w:t>
      </w:r>
      <w:r w:rsidR="0005238D">
        <w:rPr>
          <w:rFonts w:ascii="Calibri" w:hAnsi="Calibri"/>
          <w:spacing w:val="-9"/>
          <w:lang w:val="hr-HR"/>
        </w:rPr>
        <w:t xml:space="preserve">iz promocije </w:t>
      </w:r>
      <w:r w:rsidR="0005238D">
        <w:rPr>
          <w:rFonts w:ascii="Calibri" w:hAnsi="Calibri"/>
          <w:lang w:val="hr-HR"/>
        </w:rPr>
        <w:t>te</w:t>
      </w:r>
      <w:r w:rsidRPr="0082770E">
        <w:rPr>
          <w:rFonts w:ascii="Calibri" w:hAnsi="Calibri"/>
          <w:lang w:val="hr-HR"/>
        </w:rPr>
        <w:t xml:space="preserve"> ostvare pravo na poklon </w:t>
      </w:r>
      <w:proofErr w:type="spellStart"/>
      <w:r w:rsidR="00701E2B" w:rsidRPr="00903423">
        <w:rPr>
          <w:rFonts w:ascii="Calibri" w:hAnsi="Calibri"/>
          <w:b/>
          <w:bCs/>
          <w:lang w:val="hr-HR"/>
        </w:rPr>
        <w:t>Redmi</w:t>
      </w:r>
      <w:proofErr w:type="spellEnd"/>
      <w:r w:rsidR="00701E2B" w:rsidRPr="00903423">
        <w:rPr>
          <w:rFonts w:ascii="Calibri" w:hAnsi="Calibri"/>
          <w:b/>
          <w:bCs/>
          <w:lang w:val="hr-HR"/>
        </w:rPr>
        <w:t xml:space="preserve"> </w:t>
      </w:r>
      <w:proofErr w:type="spellStart"/>
      <w:r w:rsidR="00701E2B" w:rsidRPr="00903423">
        <w:rPr>
          <w:rFonts w:ascii="Calibri" w:hAnsi="Calibri"/>
          <w:b/>
          <w:bCs/>
          <w:lang w:val="hr-HR"/>
        </w:rPr>
        <w:t>Buds</w:t>
      </w:r>
      <w:proofErr w:type="spellEnd"/>
      <w:r w:rsidR="00701E2B" w:rsidRPr="00903423">
        <w:rPr>
          <w:rFonts w:ascii="Calibri" w:hAnsi="Calibri"/>
          <w:b/>
          <w:bCs/>
          <w:lang w:val="hr-HR"/>
        </w:rPr>
        <w:t xml:space="preserve"> 5 – Bluetooth slušalice</w:t>
      </w:r>
      <w:r w:rsidRPr="00903423">
        <w:rPr>
          <w:rFonts w:ascii="Calibri" w:hAnsi="Calibri"/>
          <w:b/>
          <w:bCs/>
          <w:lang w:val="hr-HR"/>
        </w:rPr>
        <w:t xml:space="preserve">  </w:t>
      </w:r>
      <w:r w:rsidRPr="007C22BF">
        <w:rPr>
          <w:rFonts w:ascii="Calibri" w:hAnsi="Calibri"/>
          <w:b/>
          <w:bCs/>
          <w:highlight w:val="yellow"/>
          <w:lang w:val="hr-HR"/>
        </w:rPr>
        <w:t xml:space="preserve">EAN kod </w:t>
      </w:r>
      <w:r w:rsidR="00AC0DE7" w:rsidRPr="007C22BF">
        <w:rPr>
          <w:rFonts w:ascii="Calibri" w:hAnsi="Calibri"/>
          <w:b/>
          <w:bCs/>
          <w:highlight w:val="yellow"/>
          <w:lang w:val="hr-HR"/>
        </w:rPr>
        <w:t>69418127443</w:t>
      </w:r>
      <w:r w:rsidR="007C22BF" w:rsidRPr="007C22BF">
        <w:rPr>
          <w:rFonts w:ascii="Calibri" w:hAnsi="Calibri"/>
          <w:b/>
          <w:bCs/>
          <w:highlight w:val="yellow"/>
          <w:lang w:val="hr-HR"/>
        </w:rPr>
        <w:t>69</w:t>
      </w:r>
      <w:r w:rsidRPr="0082770E">
        <w:rPr>
          <w:rFonts w:ascii="Calibri" w:hAnsi="Calibri"/>
          <w:lang w:val="hr-HR"/>
        </w:rPr>
        <w:t xml:space="preserve"> (u daljnjem tekstu „Poklon“)</w:t>
      </w:r>
      <w:r w:rsidRPr="0082770E">
        <w:rPr>
          <w:rFonts w:ascii="Calibri" w:hAnsi="Calibri"/>
          <w:spacing w:val="1"/>
          <w:lang w:val="hr-HR"/>
        </w:rPr>
        <w:t xml:space="preserve"> </w:t>
      </w:r>
      <w:r w:rsidRPr="0082770E">
        <w:rPr>
          <w:rFonts w:ascii="Calibri" w:hAnsi="Calibri"/>
          <w:lang w:val="hr-HR"/>
        </w:rPr>
        <w:t xml:space="preserve">skladu s ovim Pravilima. </w:t>
      </w:r>
    </w:p>
    <w:p w14:paraId="286DDD57" w14:textId="77777777" w:rsidR="00373ADB" w:rsidRPr="0082770E" w:rsidRDefault="00373ADB" w:rsidP="00373ADB">
      <w:pPr>
        <w:pStyle w:val="Tijeloteksta"/>
        <w:spacing w:before="5"/>
        <w:rPr>
          <w:rFonts w:ascii="Calibri"/>
          <w:sz w:val="16"/>
          <w:lang w:val="hr-HR"/>
        </w:rPr>
      </w:pPr>
    </w:p>
    <w:p w14:paraId="19D10E2D" w14:textId="77777777" w:rsidR="00373ADB" w:rsidRPr="0082770E" w:rsidRDefault="00373ADB" w:rsidP="00373ADB">
      <w:pPr>
        <w:pStyle w:val="Naslov2"/>
        <w:spacing w:before="1"/>
        <w:ind w:left="300" w:firstLine="0"/>
        <w:rPr>
          <w:lang w:val="hr-HR"/>
        </w:rPr>
      </w:pPr>
      <w:r w:rsidRPr="0082770E">
        <w:rPr>
          <w:lang w:val="hr-HR"/>
        </w:rPr>
        <w:t>NAPOMENA:</w:t>
      </w:r>
    </w:p>
    <w:p w14:paraId="04199756" w14:textId="77777777" w:rsidR="00373ADB" w:rsidRPr="0082770E" w:rsidRDefault="00373ADB" w:rsidP="00373ADB">
      <w:pPr>
        <w:pStyle w:val="Tijeloteksta"/>
        <w:spacing w:before="8"/>
        <w:rPr>
          <w:rFonts w:ascii="Calibri"/>
          <w:b/>
          <w:sz w:val="19"/>
          <w:lang w:val="hr-HR"/>
        </w:rPr>
      </w:pPr>
    </w:p>
    <w:p w14:paraId="64CF808D" w14:textId="5B5D769A" w:rsidR="00373ADB" w:rsidRPr="0082770E" w:rsidRDefault="00373ADB" w:rsidP="00373ADB">
      <w:pPr>
        <w:spacing w:line="276" w:lineRule="auto"/>
        <w:ind w:left="300" w:right="159"/>
        <w:jc w:val="both"/>
        <w:rPr>
          <w:rFonts w:ascii="Calibri" w:hAnsi="Calibri"/>
          <w:lang w:val="hr-HR"/>
        </w:rPr>
      </w:pPr>
      <w:r w:rsidRPr="0082770E">
        <w:rPr>
          <w:rFonts w:ascii="Calibri" w:hAnsi="Calibri"/>
          <w:lang w:val="hr-HR"/>
        </w:rPr>
        <w:t>Prodajni partneri Organizatora samostalno određuju maloprodajnu cijenu</w:t>
      </w:r>
      <w:r w:rsidRPr="0082770E">
        <w:rPr>
          <w:rFonts w:ascii="Calibri" w:hAnsi="Calibri"/>
          <w:spacing w:val="1"/>
          <w:lang w:val="hr-HR"/>
        </w:rPr>
        <w:t xml:space="preserve"> </w:t>
      </w:r>
      <w:r w:rsidRPr="0082770E">
        <w:rPr>
          <w:rFonts w:ascii="Calibri" w:hAnsi="Calibri"/>
          <w:lang w:val="hr-HR"/>
        </w:rPr>
        <w:t>Uređaja koji su predmet ove promocije, stoga se maloprodajne cijene Uređaja mogu razlikovati ovisno o</w:t>
      </w:r>
      <w:r w:rsidRPr="0082770E">
        <w:rPr>
          <w:rFonts w:ascii="Calibri" w:hAnsi="Calibri"/>
          <w:spacing w:val="1"/>
          <w:lang w:val="hr-HR"/>
        </w:rPr>
        <w:t xml:space="preserve"> </w:t>
      </w:r>
      <w:r w:rsidRPr="0082770E">
        <w:rPr>
          <w:rFonts w:ascii="Calibri" w:hAnsi="Calibri"/>
          <w:lang w:val="hr-HR"/>
        </w:rPr>
        <w:t>modelu</w:t>
      </w:r>
      <w:r w:rsidRPr="0082770E">
        <w:rPr>
          <w:rFonts w:ascii="Calibri" w:hAnsi="Calibri"/>
          <w:spacing w:val="-2"/>
          <w:lang w:val="hr-HR"/>
        </w:rPr>
        <w:t xml:space="preserve"> </w:t>
      </w:r>
      <w:r w:rsidRPr="0082770E">
        <w:rPr>
          <w:rFonts w:ascii="Calibri" w:hAnsi="Calibri"/>
          <w:lang w:val="hr-HR"/>
        </w:rPr>
        <w:t>odabranog</w:t>
      </w:r>
      <w:r w:rsidRPr="0082770E">
        <w:rPr>
          <w:rFonts w:ascii="Calibri" w:hAnsi="Calibri"/>
          <w:spacing w:val="-1"/>
          <w:lang w:val="hr-HR"/>
        </w:rPr>
        <w:t xml:space="preserve"> </w:t>
      </w:r>
      <w:r w:rsidRPr="0082770E">
        <w:rPr>
          <w:rFonts w:ascii="Calibri" w:hAnsi="Calibri"/>
          <w:lang w:val="hr-HR"/>
        </w:rPr>
        <w:t>uređaja</w:t>
      </w:r>
      <w:r w:rsidRPr="0082770E">
        <w:rPr>
          <w:rFonts w:ascii="Calibri" w:hAnsi="Calibri"/>
          <w:spacing w:val="-2"/>
          <w:lang w:val="hr-HR"/>
        </w:rPr>
        <w:t xml:space="preserve"> </w:t>
      </w:r>
      <w:r w:rsidRPr="0082770E">
        <w:rPr>
          <w:rFonts w:ascii="Calibri" w:hAnsi="Calibri"/>
          <w:lang w:val="hr-HR"/>
        </w:rPr>
        <w:t>i</w:t>
      </w:r>
      <w:r w:rsidRPr="0082770E">
        <w:rPr>
          <w:rFonts w:ascii="Calibri" w:hAnsi="Calibri"/>
          <w:spacing w:val="-1"/>
          <w:lang w:val="hr-HR"/>
        </w:rPr>
        <w:t xml:space="preserve"> </w:t>
      </w:r>
      <w:r w:rsidRPr="0082770E">
        <w:rPr>
          <w:rFonts w:ascii="Calibri" w:hAnsi="Calibri"/>
          <w:lang w:val="hr-HR"/>
        </w:rPr>
        <w:t>prodajnom</w:t>
      </w:r>
      <w:r w:rsidRPr="0082770E">
        <w:rPr>
          <w:rFonts w:ascii="Calibri" w:hAnsi="Calibri"/>
          <w:spacing w:val="1"/>
          <w:lang w:val="hr-HR"/>
        </w:rPr>
        <w:t xml:space="preserve"> </w:t>
      </w:r>
      <w:r w:rsidRPr="0082770E">
        <w:rPr>
          <w:rFonts w:ascii="Calibri" w:hAnsi="Calibri"/>
          <w:lang w:val="hr-HR"/>
        </w:rPr>
        <w:t>partneru</w:t>
      </w:r>
      <w:r w:rsidRPr="0082770E">
        <w:rPr>
          <w:rFonts w:ascii="Calibri" w:hAnsi="Calibri"/>
          <w:spacing w:val="-1"/>
          <w:lang w:val="hr-HR"/>
        </w:rPr>
        <w:t xml:space="preserve"> </w:t>
      </w:r>
      <w:r w:rsidRPr="0082770E">
        <w:rPr>
          <w:rFonts w:ascii="Calibri" w:hAnsi="Calibri"/>
          <w:lang w:val="hr-HR"/>
        </w:rPr>
        <w:t>kod</w:t>
      </w:r>
      <w:r w:rsidRPr="0082770E">
        <w:rPr>
          <w:rFonts w:ascii="Calibri" w:hAnsi="Calibri"/>
          <w:spacing w:val="-3"/>
          <w:lang w:val="hr-HR"/>
        </w:rPr>
        <w:t xml:space="preserve"> </w:t>
      </w:r>
      <w:r w:rsidRPr="0082770E">
        <w:rPr>
          <w:rFonts w:ascii="Calibri" w:hAnsi="Calibri"/>
          <w:lang w:val="hr-HR"/>
        </w:rPr>
        <w:t>kojeg je</w:t>
      </w:r>
      <w:r w:rsidRPr="0082770E">
        <w:rPr>
          <w:rFonts w:ascii="Calibri" w:hAnsi="Calibri"/>
          <w:spacing w:val="-2"/>
          <w:lang w:val="hr-HR"/>
        </w:rPr>
        <w:t xml:space="preserve"> </w:t>
      </w:r>
      <w:r w:rsidRPr="0082770E">
        <w:rPr>
          <w:rFonts w:ascii="Calibri" w:hAnsi="Calibri"/>
          <w:lang w:val="hr-HR"/>
        </w:rPr>
        <w:t>Uređaj</w:t>
      </w:r>
      <w:r w:rsidRPr="0082770E">
        <w:rPr>
          <w:rFonts w:ascii="Calibri" w:hAnsi="Calibri"/>
          <w:spacing w:val="-3"/>
          <w:lang w:val="hr-HR"/>
        </w:rPr>
        <w:t xml:space="preserve"> </w:t>
      </w:r>
      <w:r w:rsidRPr="0082770E">
        <w:rPr>
          <w:rFonts w:ascii="Calibri" w:hAnsi="Calibri"/>
          <w:lang w:val="hr-HR"/>
        </w:rPr>
        <w:t>kupljen.</w:t>
      </w:r>
    </w:p>
    <w:p w14:paraId="078397EA" w14:textId="77777777" w:rsidR="00373ADB" w:rsidRPr="0082770E" w:rsidRDefault="00373ADB" w:rsidP="00373ADB">
      <w:pPr>
        <w:spacing w:line="276" w:lineRule="auto"/>
        <w:jc w:val="both"/>
        <w:rPr>
          <w:rFonts w:ascii="Calibri" w:hAnsi="Calibri"/>
          <w:lang w:val="hr-HR"/>
        </w:rPr>
        <w:sectPr w:rsidR="00373ADB" w:rsidRPr="0082770E" w:rsidSect="004E7B95">
          <w:pgSz w:w="12240" w:h="15840"/>
          <w:pgMar w:top="1400" w:right="1280" w:bottom="280" w:left="1140" w:header="720" w:footer="720" w:gutter="0"/>
          <w:cols w:space="720"/>
        </w:sectPr>
      </w:pPr>
    </w:p>
    <w:p w14:paraId="5E6794B1" w14:textId="77777777" w:rsidR="00373ADB" w:rsidRPr="0082770E" w:rsidRDefault="00373ADB" w:rsidP="00373ADB">
      <w:pPr>
        <w:pStyle w:val="Naslov2"/>
        <w:numPr>
          <w:ilvl w:val="0"/>
          <w:numId w:val="1"/>
        </w:numPr>
        <w:tabs>
          <w:tab w:val="num" w:pos="360"/>
          <w:tab w:val="left" w:pos="661"/>
        </w:tabs>
        <w:spacing w:before="39"/>
        <w:ind w:hanging="361"/>
        <w:rPr>
          <w:lang w:val="hr-HR"/>
        </w:rPr>
      </w:pPr>
      <w:r w:rsidRPr="0082770E">
        <w:rPr>
          <w:lang w:val="hr-HR"/>
        </w:rPr>
        <w:lastRenderedPageBreak/>
        <w:t>Ostali</w:t>
      </w:r>
      <w:r w:rsidRPr="0082770E">
        <w:rPr>
          <w:spacing w:val="-5"/>
          <w:lang w:val="hr-HR"/>
        </w:rPr>
        <w:t xml:space="preserve"> </w:t>
      </w:r>
      <w:r w:rsidRPr="0082770E">
        <w:rPr>
          <w:lang w:val="hr-HR"/>
        </w:rPr>
        <w:t>uvjeti</w:t>
      </w:r>
      <w:r w:rsidRPr="0082770E">
        <w:rPr>
          <w:spacing w:val="-3"/>
          <w:lang w:val="hr-HR"/>
        </w:rPr>
        <w:t xml:space="preserve"> </w:t>
      </w:r>
      <w:r w:rsidRPr="0082770E">
        <w:rPr>
          <w:lang w:val="hr-HR"/>
        </w:rPr>
        <w:t>za</w:t>
      </w:r>
      <w:r w:rsidRPr="0082770E">
        <w:rPr>
          <w:spacing w:val="-3"/>
          <w:lang w:val="hr-HR"/>
        </w:rPr>
        <w:t xml:space="preserve"> </w:t>
      </w:r>
      <w:r w:rsidRPr="0082770E">
        <w:rPr>
          <w:lang w:val="hr-HR"/>
        </w:rPr>
        <w:t>sudjelovanje u</w:t>
      </w:r>
      <w:r w:rsidRPr="0082770E">
        <w:rPr>
          <w:spacing w:val="-3"/>
          <w:lang w:val="hr-HR"/>
        </w:rPr>
        <w:t xml:space="preserve"> </w:t>
      </w:r>
      <w:r w:rsidRPr="0082770E">
        <w:rPr>
          <w:lang w:val="hr-HR"/>
        </w:rPr>
        <w:t>promociji</w:t>
      </w:r>
      <w:r w:rsidRPr="0082770E">
        <w:rPr>
          <w:spacing w:val="-4"/>
          <w:lang w:val="hr-HR"/>
        </w:rPr>
        <w:t xml:space="preserve"> </w:t>
      </w:r>
      <w:r w:rsidRPr="0082770E">
        <w:rPr>
          <w:lang w:val="hr-HR"/>
        </w:rPr>
        <w:t>i</w:t>
      </w:r>
      <w:r w:rsidRPr="0082770E">
        <w:rPr>
          <w:spacing w:val="-3"/>
          <w:lang w:val="hr-HR"/>
        </w:rPr>
        <w:t xml:space="preserve"> </w:t>
      </w:r>
      <w:r w:rsidRPr="0082770E">
        <w:rPr>
          <w:lang w:val="hr-HR"/>
        </w:rPr>
        <w:t>ostvarenje</w:t>
      </w:r>
      <w:r w:rsidRPr="0082770E">
        <w:rPr>
          <w:spacing w:val="-5"/>
          <w:lang w:val="hr-HR"/>
        </w:rPr>
        <w:t xml:space="preserve"> </w:t>
      </w:r>
      <w:r w:rsidRPr="0082770E">
        <w:rPr>
          <w:lang w:val="hr-HR"/>
        </w:rPr>
        <w:t>prava</w:t>
      </w:r>
      <w:r w:rsidRPr="0082770E">
        <w:rPr>
          <w:spacing w:val="-1"/>
          <w:lang w:val="hr-HR"/>
        </w:rPr>
        <w:t xml:space="preserve"> </w:t>
      </w:r>
      <w:r w:rsidRPr="0082770E">
        <w:rPr>
          <w:lang w:val="hr-HR"/>
        </w:rPr>
        <w:t>na</w:t>
      </w:r>
      <w:r w:rsidRPr="0082770E">
        <w:rPr>
          <w:spacing w:val="-3"/>
          <w:lang w:val="hr-HR"/>
        </w:rPr>
        <w:t xml:space="preserve"> </w:t>
      </w:r>
      <w:r w:rsidRPr="0082770E">
        <w:rPr>
          <w:lang w:val="hr-HR"/>
        </w:rPr>
        <w:t>pogodnosti promocije</w:t>
      </w:r>
    </w:p>
    <w:p w14:paraId="46C03C57" w14:textId="77777777" w:rsidR="00373ADB" w:rsidRPr="0082770E" w:rsidRDefault="00373ADB" w:rsidP="00373ADB">
      <w:pPr>
        <w:pStyle w:val="Tijeloteksta"/>
        <w:spacing w:before="9"/>
        <w:rPr>
          <w:rFonts w:ascii="Calibri"/>
          <w:b/>
          <w:sz w:val="19"/>
          <w:lang w:val="hr-HR"/>
        </w:rPr>
      </w:pPr>
    </w:p>
    <w:p w14:paraId="57D7C0FA" w14:textId="77777777" w:rsidR="00373ADB" w:rsidRPr="0082770E" w:rsidRDefault="00373ADB" w:rsidP="00373ADB">
      <w:pPr>
        <w:spacing w:line="276" w:lineRule="auto"/>
        <w:ind w:left="300"/>
        <w:rPr>
          <w:rFonts w:ascii="Calibri" w:hAnsi="Calibri"/>
          <w:lang w:val="hr-HR"/>
        </w:rPr>
      </w:pPr>
      <w:r w:rsidRPr="0082770E">
        <w:rPr>
          <w:rFonts w:ascii="Calibri" w:hAnsi="Calibri"/>
          <w:lang w:val="hr-HR"/>
        </w:rPr>
        <w:t>Da</w:t>
      </w:r>
      <w:r w:rsidRPr="0082770E">
        <w:rPr>
          <w:rFonts w:ascii="Calibri" w:hAnsi="Calibri"/>
          <w:spacing w:val="7"/>
          <w:lang w:val="hr-HR"/>
        </w:rPr>
        <w:t xml:space="preserve"> </w:t>
      </w:r>
      <w:r w:rsidRPr="0082770E">
        <w:rPr>
          <w:rFonts w:ascii="Calibri" w:hAnsi="Calibri"/>
          <w:lang w:val="hr-HR"/>
        </w:rPr>
        <w:t>bi</w:t>
      </w:r>
      <w:r w:rsidRPr="0082770E">
        <w:rPr>
          <w:rFonts w:ascii="Calibri" w:hAnsi="Calibri"/>
          <w:spacing w:val="6"/>
          <w:lang w:val="hr-HR"/>
        </w:rPr>
        <w:t xml:space="preserve"> </w:t>
      </w:r>
      <w:r w:rsidRPr="0082770E">
        <w:rPr>
          <w:rFonts w:ascii="Calibri" w:hAnsi="Calibri"/>
          <w:lang w:val="hr-HR"/>
        </w:rPr>
        <w:t>kupac</w:t>
      </w:r>
      <w:r w:rsidRPr="0082770E">
        <w:rPr>
          <w:rFonts w:ascii="Calibri" w:hAnsi="Calibri"/>
          <w:spacing w:val="6"/>
          <w:lang w:val="hr-HR"/>
        </w:rPr>
        <w:t xml:space="preserve"> </w:t>
      </w:r>
      <w:r w:rsidRPr="0082770E">
        <w:rPr>
          <w:rFonts w:ascii="Calibri" w:hAnsi="Calibri"/>
          <w:lang w:val="hr-HR"/>
        </w:rPr>
        <w:t>Uređaja</w:t>
      </w:r>
      <w:r w:rsidRPr="0082770E">
        <w:rPr>
          <w:rFonts w:ascii="Calibri" w:hAnsi="Calibri"/>
          <w:spacing w:val="6"/>
          <w:lang w:val="hr-HR"/>
        </w:rPr>
        <w:t xml:space="preserve"> </w:t>
      </w:r>
      <w:r w:rsidRPr="0082770E">
        <w:rPr>
          <w:rFonts w:ascii="Calibri" w:hAnsi="Calibri"/>
          <w:lang w:val="hr-HR"/>
        </w:rPr>
        <w:t>ostvario</w:t>
      </w:r>
      <w:r w:rsidRPr="0082770E">
        <w:rPr>
          <w:rFonts w:ascii="Calibri" w:hAnsi="Calibri"/>
          <w:spacing w:val="8"/>
          <w:lang w:val="hr-HR"/>
        </w:rPr>
        <w:t xml:space="preserve"> </w:t>
      </w:r>
      <w:r w:rsidRPr="0082770E">
        <w:rPr>
          <w:rFonts w:ascii="Calibri" w:hAnsi="Calibri"/>
          <w:lang w:val="hr-HR"/>
        </w:rPr>
        <w:t>pravo</w:t>
      </w:r>
      <w:r w:rsidRPr="0082770E">
        <w:rPr>
          <w:rFonts w:ascii="Calibri" w:hAnsi="Calibri"/>
          <w:spacing w:val="7"/>
          <w:lang w:val="hr-HR"/>
        </w:rPr>
        <w:t xml:space="preserve"> </w:t>
      </w:r>
      <w:r w:rsidRPr="0082770E">
        <w:rPr>
          <w:rFonts w:ascii="Calibri" w:hAnsi="Calibri"/>
          <w:lang w:val="hr-HR"/>
        </w:rPr>
        <w:t>na</w:t>
      </w:r>
      <w:r w:rsidRPr="0082770E">
        <w:rPr>
          <w:rFonts w:ascii="Calibri" w:hAnsi="Calibri"/>
          <w:spacing w:val="6"/>
          <w:lang w:val="hr-HR"/>
        </w:rPr>
        <w:t xml:space="preserve"> </w:t>
      </w:r>
      <w:r w:rsidRPr="0082770E">
        <w:rPr>
          <w:rFonts w:ascii="Calibri" w:hAnsi="Calibri"/>
          <w:lang w:val="hr-HR"/>
        </w:rPr>
        <w:t>sudjelovanje</w:t>
      </w:r>
      <w:r w:rsidRPr="0082770E">
        <w:rPr>
          <w:rFonts w:ascii="Calibri" w:hAnsi="Calibri"/>
          <w:spacing w:val="7"/>
          <w:lang w:val="hr-HR"/>
        </w:rPr>
        <w:t xml:space="preserve"> </w:t>
      </w:r>
      <w:r w:rsidRPr="0082770E">
        <w:rPr>
          <w:rFonts w:ascii="Calibri" w:hAnsi="Calibri"/>
          <w:lang w:val="hr-HR"/>
        </w:rPr>
        <w:t>u</w:t>
      </w:r>
      <w:r w:rsidRPr="0082770E">
        <w:rPr>
          <w:rFonts w:ascii="Calibri" w:hAnsi="Calibri"/>
          <w:spacing w:val="8"/>
          <w:lang w:val="hr-HR"/>
        </w:rPr>
        <w:t xml:space="preserve"> </w:t>
      </w:r>
      <w:r w:rsidRPr="0082770E">
        <w:rPr>
          <w:rFonts w:ascii="Calibri" w:hAnsi="Calibri"/>
          <w:lang w:val="hr-HR"/>
        </w:rPr>
        <w:t>predmetnoj</w:t>
      </w:r>
      <w:r w:rsidRPr="0082770E">
        <w:rPr>
          <w:rFonts w:ascii="Calibri" w:hAnsi="Calibri"/>
          <w:spacing w:val="6"/>
          <w:lang w:val="hr-HR"/>
        </w:rPr>
        <w:t xml:space="preserve"> </w:t>
      </w:r>
      <w:r w:rsidRPr="0082770E">
        <w:rPr>
          <w:rFonts w:ascii="Calibri" w:hAnsi="Calibri"/>
          <w:lang w:val="hr-HR"/>
        </w:rPr>
        <w:t>promociji</w:t>
      </w:r>
      <w:r w:rsidRPr="0082770E">
        <w:rPr>
          <w:rFonts w:ascii="Calibri" w:hAnsi="Calibri"/>
          <w:spacing w:val="8"/>
          <w:lang w:val="hr-HR"/>
        </w:rPr>
        <w:t xml:space="preserve"> </w:t>
      </w:r>
      <w:r w:rsidRPr="0082770E">
        <w:rPr>
          <w:rFonts w:ascii="Calibri" w:hAnsi="Calibri"/>
          <w:lang w:val="hr-HR"/>
        </w:rPr>
        <w:t>i</w:t>
      </w:r>
      <w:r w:rsidRPr="0082770E">
        <w:rPr>
          <w:rFonts w:ascii="Calibri" w:hAnsi="Calibri"/>
          <w:spacing w:val="6"/>
          <w:lang w:val="hr-HR"/>
        </w:rPr>
        <w:t xml:space="preserve"> </w:t>
      </w:r>
      <w:r w:rsidRPr="0082770E">
        <w:rPr>
          <w:rFonts w:ascii="Calibri" w:hAnsi="Calibri"/>
          <w:lang w:val="hr-HR"/>
        </w:rPr>
        <w:t>na</w:t>
      </w:r>
      <w:r w:rsidRPr="0082770E">
        <w:rPr>
          <w:rFonts w:ascii="Calibri" w:hAnsi="Calibri"/>
          <w:spacing w:val="6"/>
          <w:lang w:val="hr-HR"/>
        </w:rPr>
        <w:t xml:space="preserve"> </w:t>
      </w:r>
      <w:r w:rsidRPr="0082770E">
        <w:rPr>
          <w:rFonts w:ascii="Calibri" w:hAnsi="Calibri"/>
          <w:lang w:val="hr-HR"/>
        </w:rPr>
        <w:t>pogodnosti</w:t>
      </w:r>
      <w:r w:rsidRPr="0082770E">
        <w:rPr>
          <w:rFonts w:ascii="Calibri" w:hAnsi="Calibri"/>
          <w:spacing w:val="9"/>
          <w:lang w:val="hr-HR"/>
        </w:rPr>
        <w:t xml:space="preserve"> </w:t>
      </w:r>
      <w:r w:rsidRPr="0082770E">
        <w:rPr>
          <w:rFonts w:ascii="Calibri" w:hAnsi="Calibri"/>
          <w:lang w:val="hr-HR"/>
        </w:rPr>
        <w:t>predmetne</w:t>
      </w:r>
      <w:r w:rsidRPr="0082770E">
        <w:rPr>
          <w:rFonts w:ascii="Calibri" w:hAnsi="Calibri"/>
          <w:spacing w:val="-46"/>
          <w:lang w:val="hr-HR"/>
        </w:rPr>
        <w:t xml:space="preserve"> </w:t>
      </w:r>
      <w:r w:rsidRPr="0082770E">
        <w:rPr>
          <w:rFonts w:ascii="Calibri" w:hAnsi="Calibri"/>
          <w:lang w:val="hr-HR"/>
        </w:rPr>
        <w:t>promocije,</w:t>
      </w:r>
      <w:r w:rsidRPr="0082770E">
        <w:rPr>
          <w:rFonts w:ascii="Calibri" w:hAnsi="Calibri"/>
          <w:spacing w:val="-1"/>
          <w:lang w:val="hr-HR"/>
        </w:rPr>
        <w:t xml:space="preserve"> </w:t>
      </w:r>
      <w:r w:rsidRPr="0082770E">
        <w:rPr>
          <w:rFonts w:ascii="Calibri" w:hAnsi="Calibri"/>
          <w:lang w:val="hr-HR"/>
        </w:rPr>
        <w:t>potrebno</w:t>
      </w:r>
      <w:r w:rsidRPr="0082770E">
        <w:rPr>
          <w:rFonts w:ascii="Calibri" w:hAnsi="Calibri"/>
          <w:spacing w:val="1"/>
          <w:lang w:val="hr-HR"/>
        </w:rPr>
        <w:t xml:space="preserve"> </w:t>
      </w:r>
      <w:r w:rsidRPr="0082770E">
        <w:rPr>
          <w:rFonts w:ascii="Calibri" w:hAnsi="Calibri"/>
          <w:lang w:val="hr-HR"/>
        </w:rPr>
        <w:t>je</w:t>
      </w:r>
      <w:r w:rsidRPr="0082770E">
        <w:rPr>
          <w:rFonts w:ascii="Calibri" w:hAnsi="Calibri"/>
          <w:spacing w:val="-2"/>
          <w:lang w:val="hr-HR"/>
        </w:rPr>
        <w:t xml:space="preserve"> </w:t>
      </w:r>
      <w:r w:rsidRPr="0082770E">
        <w:rPr>
          <w:rFonts w:ascii="Calibri" w:hAnsi="Calibri"/>
          <w:lang w:val="hr-HR"/>
        </w:rPr>
        <w:t>da</w:t>
      </w:r>
      <w:r w:rsidRPr="0082770E">
        <w:rPr>
          <w:rFonts w:ascii="Calibri" w:hAnsi="Calibri"/>
          <w:spacing w:val="-3"/>
          <w:lang w:val="hr-HR"/>
        </w:rPr>
        <w:t xml:space="preserve"> </w:t>
      </w:r>
      <w:r w:rsidRPr="0082770E">
        <w:rPr>
          <w:rFonts w:ascii="Calibri" w:hAnsi="Calibri"/>
          <w:lang w:val="hr-HR"/>
        </w:rPr>
        <w:t>budu</w:t>
      </w:r>
      <w:r w:rsidRPr="0082770E">
        <w:rPr>
          <w:rFonts w:ascii="Calibri" w:hAnsi="Calibri"/>
          <w:spacing w:val="-1"/>
          <w:lang w:val="hr-HR"/>
        </w:rPr>
        <w:t xml:space="preserve"> </w:t>
      </w:r>
      <w:r w:rsidRPr="0082770E">
        <w:rPr>
          <w:rFonts w:ascii="Calibri" w:hAnsi="Calibri"/>
          <w:lang w:val="hr-HR"/>
        </w:rPr>
        <w:t>ispunjeni sljedeći uvjeti:</w:t>
      </w:r>
    </w:p>
    <w:p w14:paraId="0B131BD4" w14:textId="77777777" w:rsidR="00373ADB" w:rsidRPr="0082770E" w:rsidRDefault="00373ADB" w:rsidP="00373ADB">
      <w:pPr>
        <w:pStyle w:val="Tijeloteksta"/>
        <w:spacing w:before="5"/>
        <w:rPr>
          <w:rFonts w:ascii="Calibri"/>
          <w:sz w:val="16"/>
          <w:lang w:val="hr-HR"/>
        </w:rPr>
      </w:pPr>
    </w:p>
    <w:p w14:paraId="771F41CB" w14:textId="77777777" w:rsidR="00373ADB" w:rsidRPr="00815048" w:rsidRDefault="00373ADB" w:rsidP="00373ADB">
      <w:pPr>
        <w:pStyle w:val="Odlomakpopisa"/>
        <w:numPr>
          <w:ilvl w:val="1"/>
          <w:numId w:val="1"/>
        </w:numPr>
        <w:tabs>
          <w:tab w:val="left" w:pos="1021"/>
        </w:tabs>
        <w:ind w:hanging="361"/>
        <w:jc w:val="both"/>
        <w:rPr>
          <w:lang w:val="hr-HR"/>
        </w:rPr>
      </w:pPr>
      <w:r w:rsidRPr="00815048">
        <w:rPr>
          <w:lang w:val="hr-HR"/>
        </w:rPr>
        <w:t>Da</w:t>
      </w:r>
      <w:r w:rsidRPr="00815048">
        <w:rPr>
          <w:spacing w:val="-1"/>
          <w:lang w:val="hr-HR"/>
        </w:rPr>
        <w:t xml:space="preserve"> </w:t>
      </w:r>
      <w:r w:rsidRPr="00815048">
        <w:rPr>
          <w:lang w:val="hr-HR"/>
        </w:rPr>
        <w:t>kupac</w:t>
      </w:r>
      <w:r w:rsidRPr="00815048">
        <w:rPr>
          <w:spacing w:val="-4"/>
          <w:lang w:val="hr-HR"/>
        </w:rPr>
        <w:t xml:space="preserve"> </w:t>
      </w:r>
      <w:r w:rsidRPr="00815048">
        <w:rPr>
          <w:lang w:val="hr-HR"/>
        </w:rPr>
        <w:t>kupi jedan</w:t>
      </w:r>
      <w:r w:rsidRPr="00815048">
        <w:rPr>
          <w:spacing w:val="-4"/>
          <w:lang w:val="hr-HR"/>
        </w:rPr>
        <w:t xml:space="preserve"> </w:t>
      </w:r>
      <w:r w:rsidRPr="00815048">
        <w:rPr>
          <w:lang w:val="hr-HR"/>
        </w:rPr>
        <w:t>od</w:t>
      </w:r>
      <w:r w:rsidRPr="00815048">
        <w:rPr>
          <w:spacing w:val="-1"/>
          <w:lang w:val="hr-HR"/>
        </w:rPr>
        <w:t xml:space="preserve"> </w:t>
      </w:r>
      <w:r w:rsidRPr="00815048">
        <w:rPr>
          <w:lang w:val="hr-HR"/>
        </w:rPr>
        <w:t>Uređaja;</w:t>
      </w:r>
    </w:p>
    <w:p w14:paraId="5585039D" w14:textId="4AC51181" w:rsidR="00F51E3E" w:rsidRPr="00FB509A" w:rsidRDefault="00373ADB" w:rsidP="00FB509A">
      <w:pPr>
        <w:pStyle w:val="Odlomakpopisa"/>
        <w:numPr>
          <w:ilvl w:val="1"/>
          <w:numId w:val="1"/>
        </w:numPr>
        <w:tabs>
          <w:tab w:val="left" w:pos="1021"/>
        </w:tabs>
        <w:spacing w:before="39"/>
        <w:ind w:hanging="361"/>
        <w:jc w:val="both"/>
        <w:rPr>
          <w:lang w:val="hr-HR"/>
        </w:rPr>
      </w:pPr>
      <w:r w:rsidRPr="00815048">
        <w:rPr>
          <w:lang w:val="hr-HR"/>
        </w:rPr>
        <w:t>Da</w:t>
      </w:r>
      <w:r w:rsidRPr="00815048">
        <w:rPr>
          <w:spacing w:val="-2"/>
          <w:lang w:val="hr-HR"/>
        </w:rPr>
        <w:t xml:space="preserve"> </w:t>
      </w:r>
      <w:r w:rsidRPr="00815048">
        <w:rPr>
          <w:lang w:val="hr-HR"/>
        </w:rPr>
        <w:t>je</w:t>
      </w:r>
      <w:r w:rsidRPr="00815048">
        <w:rPr>
          <w:spacing w:val="-3"/>
          <w:lang w:val="hr-HR"/>
        </w:rPr>
        <w:t xml:space="preserve"> </w:t>
      </w:r>
      <w:r w:rsidRPr="00815048">
        <w:rPr>
          <w:lang w:val="hr-HR"/>
        </w:rPr>
        <w:t>Uređaj</w:t>
      </w:r>
      <w:r w:rsidRPr="00815048">
        <w:rPr>
          <w:spacing w:val="-3"/>
          <w:lang w:val="hr-HR"/>
        </w:rPr>
        <w:t xml:space="preserve"> </w:t>
      </w:r>
      <w:r w:rsidRPr="00815048">
        <w:rPr>
          <w:lang w:val="hr-HR"/>
        </w:rPr>
        <w:t>kupljen</w:t>
      </w:r>
      <w:r w:rsidRPr="00815048">
        <w:rPr>
          <w:spacing w:val="-1"/>
          <w:lang w:val="hr-HR"/>
        </w:rPr>
        <w:t xml:space="preserve"> </w:t>
      </w:r>
      <w:r w:rsidRPr="00815048">
        <w:rPr>
          <w:lang w:val="hr-HR"/>
        </w:rPr>
        <w:t>tijekom</w:t>
      </w:r>
      <w:r w:rsidRPr="00815048">
        <w:rPr>
          <w:spacing w:val="-3"/>
          <w:lang w:val="hr-HR"/>
        </w:rPr>
        <w:t xml:space="preserve"> </w:t>
      </w:r>
      <w:r w:rsidRPr="00815048">
        <w:rPr>
          <w:lang w:val="hr-HR"/>
        </w:rPr>
        <w:t>Promotivnog</w:t>
      </w:r>
      <w:r w:rsidRPr="00815048">
        <w:rPr>
          <w:spacing w:val="-1"/>
          <w:lang w:val="hr-HR"/>
        </w:rPr>
        <w:t xml:space="preserve"> </w:t>
      </w:r>
      <w:r w:rsidRPr="00815048">
        <w:rPr>
          <w:lang w:val="hr-HR"/>
        </w:rPr>
        <w:t>razdoblja</w:t>
      </w:r>
      <w:r w:rsidRPr="00815048">
        <w:rPr>
          <w:spacing w:val="-1"/>
          <w:lang w:val="hr-HR"/>
        </w:rPr>
        <w:t xml:space="preserve"> </w:t>
      </w:r>
      <w:r w:rsidRPr="00815048">
        <w:rPr>
          <w:lang w:val="hr-HR"/>
        </w:rPr>
        <w:t>uvezen u Republiku Hrvatsku od strane Organizatora ili tvrtke E Plus d.o.o. Gospodarska 16c, Donji Stupnik, Hrvatska OIB</w:t>
      </w:r>
      <w:r w:rsidRPr="00815048">
        <w:rPr>
          <w:rFonts w:ascii="Helvetica" w:eastAsia="Arial MT" w:hAnsi="Helvetica" w:cs="Arial MT"/>
          <w:color w:val="4D4D4D"/>
          <w:sz w:val="23"/>
          <w:szCs w:val="23"/>
          <w:shd w:val="clear" w:color="auto" w:fill="F5F5F5"/>
          <w:lang w:val="hr-HR"/>
        </w:rPr>
        <w:t xml:space="preserve"> </w:t>
      </w:r>
      <w:r w:rsidRPr="00815048">
        <w:rPr>
          <w:lang w:val="hr-HR"/>
        </w:rPr>
        <w:t>93923226222, vidljivo na deklaraciji kutije Uređaja</w:t>
      </w:r>
      <w:r w:rsidR="003D00EE">
        <w:rPr>
          <w:lang w:val="hr-HR"/>
        </w:rPr>
        <w:t>.</w:t>
      </w:r>
    </w:p>
    <w:p w14:paraId="32A9E2FC" w14:textId="77777777" w:rsidR="00F51E3E" w:rsidRPr="00815048" w:rsidRDefault="00F51E3E" w:rsidP="00AC58CE">
      <w:pPr>
        <w:pStyle w:val="Odlomakpopisa"/>
        <w:tabs>
          <w:tab w:val="left" w:pos="1021"/>
        </w:tabs>
        <w:spacing w:before="39"/>
        <w:ind w:firstLine="0"/>
        <w:jc w:val="both"/>
        <w:rPr>
          <w:lang w:val="hr-HR"/>
        </w:rPr>
      </w:pPr>
    </w:p>
    <w:p w14:paraId="05464544" w14:textId="20B705B7" w:rsidR="00373ADB" w:rsidRPr="00815048" w:rsidRDefault="00373ADB" w:rsidP="00373ADB">
      <w:pPr>
        <w:pStyle w:val="Odlomakpopisa"/>
        <w:numPr>
          <w:ilvl w:val="1"/>
          <w:numId w:val="1"/>
        </w:numPr>
        <w:tabs>
          <w:tab w:val="left" w:pos="1021"/>
        </w:tabs>
        <w:spacing w:before="41" w:line="276" w:lineRule="auto"/>
        <w:ind w:right="153"/>
        <w:jc w:val="both"/>
        <w:rPr>
          <w:lang w:val="hr-HR"/>
        </w:rPr>
      </w:pPr>
      <w:r w:rsidRPr="00815048">
        <w:rPr>
          <w:lang w:val="hr-HR"/>
        </w:rPr>
        <w:t>Da je Uređaj kupio krajnji korisnik Uređaja (krajnji korisnici su fizičke i pravne osobe s teritorija</w:t>
      </w:r>
      <w:r w:rsidRPr="00815048">
        <w:rPr>
          <w:spacing w:val="1"/>
          <w:lang w:val="hr-HR"/>
        </w:rPr>
        <w:t xml:space="preserve"> </w:t>
      </w:r>
      <w:r w:rsidRPr="00815048">
        <w:rPr>
          <w:lang w:val="hr-HR"/>
        </w:rPr>
        <w:t>Republike Hrvatske koje su Uređaj kupile za vlastite potrebe, a ne za potrebe daljnje preprodaje i</w:t>
      </w:r>
      <w:r w:rsidRPr="00815048">
        <w:rPr>
          <w:spacing w:val="-48"/>
          <w:lang w:val="hr-HR"/>
        </w:rPr>
        <w:t xml:space="preserve"> </w:t>
      </w:r>
      <w:r w:rsidRPr="00815048">
        <w:rPr>
          <w:lang w:val="hr-HR"/>
        </w:rPr>
        <w:t>distribucije)</w:t>
      </w:r>
      <w:r w:rsidR="003D00EE">
        <w:rPr>
          <w:lang w:val="hr-HR"/>
        </w:rPr>
        <w:t>.</w:t>
      </w:r>
    </w:p>
    <w:p w14:paraId="0F57BB70" w14:textId="77777777" w:rsidR="00AC58CE" w:rsidRDefault="00AC58CE" w:rsidP="00AC58CE">
      <w:pPr>
        <w:pStyle w:val="Odlomakpopisa"/>
        <w:tabs>
          <w:tab w:val="left" w:pos="1021"/>
        </w:tabs>
        <w:spacing w:line="276" w:lineRule="auto"/>
        <w:ind w:right="150" w:firstLine="0"/>
        <w:jc w:val="both"/>
        <w:rPr>
          <w:lang w:val="hr-HR"/>
        </w:rPr>
      </w:pPr>
    </w:p>
    <w:p w14:paraId="73DC0164" w14:textId="4F63567A" w:rsidR="00373ADB" w:rsidRPr="00815048" w:rsidRDefault="00373ADB" w:rsidP="00373ADB">
      <w:pPr>
        <w:pStyle w:val="Odlomakpopisa"/>
        <w:numPr>
          <w:ilvl w:val="1"/>
          <w:numId w:val="1"/>
        </w:numPr>
        <w:tabs>
          <w:tab w:val="left" w:pos="1021"/>
        </w:tabs>
        <w:spacing w:line="276" w:lineRule="auto"/>
        <w:ind w:right="150"/>
        <w:jc w:val="both"/>
        <w:rPr>
          <w:lang w:val="hr-HR"/>
        </w:rPr>
      </w:pPr>
      <w:r w:rsidRPr="00815048">
        <w:rPr>
          <w:lang w:val="hr-HR"/>
        </w:rPr>
        <w:t>Kako</w:t>
      </w:r>
      <w:r w:rsidRPr="00815048">
        <w:rPr>
          <w:spacing w:val="-9"/>
          <w:lang w:val="hr-HR"/>
        </w:rPr>
        <w:t xml:space="preserve"> </w:t>
      </w:r>
      <w:r w:rsidRPr="00815048">
        <w:rPr>
          <w:lang w:val="hr-HR"/>
        </w:rPr>
        <w:t>bi</w:t>
      </w:r>
      <w:r w:rsidRPr="00815048">
        <w:rPr>
          <w:spacing w:val="-11"/>
          <w:lang w:val="hr-HR"/>
        </w:rPr>
        <w:t xml:space="preserve"> </w:t>
      </w:r>
      <w:r w:rsidRPr="00815048">
        <w:rPr>
          <w:lang w:val="hr-HR"/>
        </w:rPr>
        <w:t>kupac</w:t>
      </w:r>
      <w:r w:rsidRPr="00815048">
        <w:rPr>
          <w:spacing w:val="-10"/>
          <w:lang w:val="hr-HR"/>
        </w:rPr>
        <w:t xml:space="preserve"> </w:t>
      </w:r>
      <w:r w:rsidRPr="00815048">
        <w:rPr>
          <w:lang w:val="hr-HR"/>
        </w:rPr>
        <w:t>Uređaja</w:t>
      </w:r>
      <w:r w:rsidRPr="00815048">
        <w:rPr>
          <w:spacing w:val="-11"/>
          <w:lang w:val="hr-HR"/>
        </w:rPr>
        <w:t xml:space="preserve"> </w:t>
      </w:r>
      <w:r w:rsidRPr="00815048">
        <w:rPr>
          <w:lang w:val="hr-HR"/>
        </w:rPr>
        <w:t>ostvario</w:t>
      </w:r>
      <w:r w:rsidRPr="00815048">
        <w:rPr>
          <w:spacing w:val="-7"/>
          <w:lang w:val="hr-HR"/>
        </w:rPr>
        <w:t xml:space="preserve"> </w:t>
      </w:r>
      <w:r w:rsidRPr="00815048">
        <w:rPr>
          <w:lang w:val="hr-HR"/>
        </w:rPr>
        <w:t>pravo</w:t>
      </w:r>
      <w:r w:rsidRPr="00815048">
        <w:rPr>
          <w:spacing w:val="-8"/>
          <w:lang w:val="hr-HR"/>
        </w:rPr>
        <w:t xml:space="preserve"> </w:t>
      </w:r>
      <w:r w:rsidRPr="00815048">
        <w:rPr>
          <w:lang w:val="hr-HR"/>
        </w:rPr>
        <w:t>na</w:t>
      </w:r>
      <w:r w:rsidRPr="00815048">
        <w:rPr>
          <w:spacing w:val="-11"/>
          <w:lang w:val="hr-HR"/>
        </w:rPr>
        <w:t xml:space="preserve"> </w:t>
      </w:r>
      <w:r w:rsidRPr="00C1125E">
        <w:rPr>
          <w:b/>
          <w:bCs/>
          <w:lang w:val="hr-HR"/>
        </w:rPr>
        <w:t>Poklon</w:t>
      </w:r>
      <w:r w:rsidRPr="00815048">
        <w:rPr>
          <w:spacing w:val="-11"/>
          <w:lang w:val="hr-HR"/>
        </w:rPr>
        <w:t xml:space="preserve"> </w:t>
      </w:r>
      <w:r w:rsidRPr="00815048">
        <w:rPr>
          <w:lang w:val="hr-HR"/>
        </w:rPr>
        <w:t>potrebno je</w:t>
      </w:r>
      <w:r w:rsidRPr="00815048">
        <w:rPr>
          <w:spacing w:val="-48"/>
          <w:lang w:val="hr-HR"/>
        </w:rPr>
        <w:t xml:space="preserve"> </w:t>
      </w:r>
      <w:r w:rsidR="00C1125E">
        <w:rPr>
          <w:spacing w:val="-48"/>
          <w:lang w:val="hr-HR"/>
        </w:rPr>
        <w:t xml:space="preserve"> </w:t>
      </w:r>
      <w:r w:rsidRPr="00815048">
        <w:rPr>
          <w:lang w:val="hr-HR"/>
        </w:rPr>
        <w:t xml:space="preserve">da nakon preuzimanja kupljenog Uređaja izvrši prijavu na </w:t>
      </w:r>
      <w:bookmarkStart w:id="0" w:name="_Hlk146121735"/>
      <w:bookmarkStart w:id="1" w:name="_Hlk146121825"/>
      <w:r w:rsidRPr="00815048">
        <w:rPr>
          <w:lang w:val="hr-HR"/>
        </w:rPr>
        <w:t xml:space="preserve">internet stranici </w:t>
      </w:r>
      <w:r w:rsidRPr="00815048">
        <w:rPr>
          <w:b/>
          <w:lang w:val="hr-HR"/>
        </w:rPr>
        <w:t>xiaomipromocija.hr</w:t>
      </w:r>
      <w:bookmarkEnd w:id="0"/>
      <w:r w:rsidRPr="00815048">
        <w:rPr>
          <w:b/>
          <w:lang w:val="hr-HR"/>
        </w:rPr>
        <w:t xml:space="preserve"> </w:t>
      </w:r>
      <w:bookmarkEnd w:id="1"/>
      <w:r w:rsidRPr="00815048">
        <w:rPr>
          <w:lang w:val="hr-HR"/>
        </w:rPr>
        <w:t xml:space="preserve">u skladu sa Pravilima promocije najkasnije do </w:t>
      </w:r>
      <w:r w:rsidR="003D00EE">
        <w:rPr>
          <w:highlight w:val="yellow"/>
          <w:lang w:val="hr-HR"/>
        </w:rPr>
        <w:t>15</w:t>
      </w:r>
      <w:r w:rsidRPr="000F0AE8">
        <w:rPr>
          <w:highlight w:val="yellow"/>
          <w:lang w:val="hr-HR"/>
        </w:rPr>
        <w:t>.</w:t>
      </w:r>
      <w:r w:rsidR="003D00EE">
        <w:rPr>
          <w:highlight w:val="yellow"/>
          <w:lang w:val="hr-HR"/>
        </w:rPr>
        <w:t>3</w:t>
      </w:r>
      <w:r w:rsidRPr="000F0AE8">
        <w:rPr>
          <w:highlight w:val="yellow"/>
          <w:lang w:val="hr-HR"/>
        </w:rPr>
        <w:t>.202</w:t>
      </w:r>
      <w:r w:rsidR="000F0AE8" w:rsidRPr="000F0AE8">
        <w:rPr>
          <w:highlight w:val="yellow"/>
          <w:lang w:val="hr-HR"/>
        </w:rPr>
        <w:t>4</w:t>
      </w:r>
      <w:r w:rsidRPr="00815048">
        <w:rPr>
          <w:lang w:val="hr-HR"/>
        </w:rPr>
        <w:t>. godine. Postupak prijave podrazumijeva upisivanje podataka nužnih za</w:t>
      </w:r>
      <w:r w:rsidRPr="00815048">
        <w:rPr>
          <w:spacing w:val="1"/>
          <w:lang w:val="hr-HR"/>
        </w:rPr>
        <w:t xml:space="preserve"> </w:t>
      </w:r>
      <w:r w:rsidRPr="00815048">
        <w:rPr>
          <w:lang w:val="hr-HR"/>
        </w:rPr>
        <w:t>uspješnu prijavu. Nepravovremene prijave će se smatrati automatski odbijenima. U</w:t>
      </w:r>
      <w:r w:rsidRPr="00815048">
        <w:rPr>
          <w:spacing w:val="1"/>
          <w:lang w:val="hr-HR"/>
        </w:rPr>
        <w:t xml:space="preserve"> </w:t>
      </w:r>
      <w:r w:rsidRPr="00815048">
        <w:rPr>
          <w:lang w:val="hr-HR"/>
        </w:rPr>
        <w:t xml:space="preserve">slučaju uspješne i ispravne prijave putem internet stranice </w:t>
      </w:r>
      <w:r w:rsidRPr="00815048">
        <w:rPr>
          <w:b/>
          <w:lang w:val="hr-HR"/>
        </w:rPr>
        <w:t>xiaomipromocija.hr</w:t>
      </w:r>
      <w:r w:rsidRPr="00815048">
        <w:rPr>
          <w:lang w:val="hr-HR"/>
        </w:rPr>
        <w:t>,</w:t>
      </w:r>
      <w:r w:rsidRPr="00815048">
        <w:rPr>
          <w:spacing w:val="1"/>
          <w:lang w:val="hr-HR"/>
        </w:rPr>
        <w:t xml:space="preserve"> </w:t>
      </w:r>
      <w:r w:rsidRPr="00815048">
        <w:rPr>
          <w:lang w:val="hr-HR"/>
        </w:rPr>
        <w:t>Poklon će biti poslan kupcu na adresu koju je kupac unio pri prijavi</w:t>
      </w:r>
      <w:r w:rsidRPr="00815048">
        <w:rPr>
          <w:spacing w:val="1"/>
          <w:lang w:val="hr-HR"/>
        </w:rPr>
        <w:t xml:space="preserve"> na </w:t>
      </w:r>
      <w:r w:rsidRPr="00815048">
        <w:rPr>
          <w:lang w:val="hr-HR"/>
        </w:rPr>
        <w:t xml:space="preserve">internet stranici </w:t>
      </w:r>
      <w:r w:rsidRPr="00815048">
        <w:rPr>
          <w:b/>
          <w:lang w:val="hr-HR"/>
        </w:rPr>
        <w:t xml:space="preserve">xiaomipromocija.hr </w:t>
      </w:r>
      <w:r w:rsidRPr="00815048">
        <w:rPr>
          <w:bCs/>
          <w:lang w:val="hr-HR"/>
        </w:rPr>
        <w:t>u minimalnom roku od 20 dana od prijave.</w:t>
      </w:r>
      <w:r w:rsidRPr="00815048">
        <w:rPr>
          <w:b/>
          <w:lang w:val="hr-HR"/>
        </w:rPr>
        <w:t xml:space="preserve"> </w:t>
      </w:r>
      <w:r w:rsidRPr="00815048">
        <w:rPr>
          <w:lang w:val="hr-HR"/>
        </w:rPr>
        <w:t>U slučaju eventualnih tehničkih</w:t>
      </w:r>
      <w:r w:rsidRPr="00815048">
        <w:rPr>
          <w:spacing w:val="1"/>
          <w:lang w:val="hr-HR"/>
        </w:rPr>
        <w:t xml:space="preserve"> </w:t>
      </w:r>
      <w:r w:rsidRPr="00815048">
        <w:rPr>
          <w:lang w:val="hr-HR"/>
        </w:rPr>
        <w:t>poteškoća</w:t>
      </w:r>
      <w:r w:rsidRPr="00815048">
        <w:rPr>
          <w:spacing w:val="-6"/>
          <w:lang w:val="hr-HR"/>
        </w:rPr>
        <w:t xml:space="preserve"> </w:t>
      </w:r>
      <w:r w:rsidRPr="00815048">
        <w:rPr>
          <w:lang w:val="hr-HR"/>
        </w:rPr>
        <w:t>koje</w:t>
      </w:r>
      <w:r w:rsidRPr="00815048">
        <w:rPr>
          <w:spacing w:val="-6"/>
          <w:lang w:val="hr-HR"/>
        </w:rPr>
        <w:t xml:space="preserve"> </w:t>
      </w:r>
      <w:r w:rsidRPr="00815048">
        <w:rPr>
          <w:lang w:val="hr-HR"/>
        </w:rPr>
        <w:t>onemogućuju</w:t>
      </w:r>
      <w:r w:rsidRPr="00815048">
        <w:rPr>
          <w:spacing w:val="-5"/>
          <w:lang w:val="hr-HR"/>
        </w:rPr>
        <w:t xml:space="preserve"> </w:t>
      </w:r>
      <w:r w:rsidRPr="00815048">
        <w:rPr>
          <w:lang w:val="hr-HR"/>
        </w:rPr>
        <w:t>prijavu</w:t>
      </w:r>
      <w:r w:rsidRPr="00815048">
        <w:rPr>
          <w:spacing w:val="-7"/>
          <w:lang w:val="hr-HR"/>
        </w:rPr>
        <w:t xml:space="preserve"> </w:t>
      </w:r>
      <w:r w:rsidRPr="00815048">
        <w:rPr>
          <w:lang w:val="hr-HR"/>
        </w:rPr>
        <w:t>putem</w:t>
      </w:r>
      <w:r w:rsidRPr="00815048">
        <w:rPr>
          <w:spacing w:val="-2"/>
          <w:lang w:val="hr-HR"/>
        </w:rPr>
        <w:t xml:space="preserve"> </w:t>
      </w:r>
      <w:bookmarkStart w:id="2" w:name="_Hlk146178922"/>
      <w:r w:rsidRPr="00815048">
        <w:rPr>
          <w:lang w:val="hr-HR"/>
        </w:rPr>
        <w:t>xiaomipromocija.hr internet stranice</w:t>
      </w:r>
      <w:bookmarkEnd w:id="2"/>
      <w:r w:rsidRPr="00815048">
        <w:rPr>
          <w:lang w:val="hr-HR"/>
        </w:rPr>
        <w:t>,</w:t>
      </w:r>
      <w:r w:rsidRPr="00815048">
        <w:rPr>
          <w:spacing w:val="-47"/>
          <w:lang w:val="hr-HR"/>
        </w:rPr>
        <w:t xml:space="preserve"> </w:t>
      </w:r>
      <w:r w:rsidRPr="00815048">
        <w:rPr>
          <w:lang w:val="hr-HR"/>
        </w:rPr>
        <w:t>Organizatori će putem podizvođača pružiti podršku Kupcu te u njegovo ime izvršiti prijavu, pri čemu</w:t>
      </w:r>
      <w:r w:rsidRPr="00815048">
        <w:rPr>
          <w:spacing w:val="1"/>
          <w:lang w:val="hr-HR"/>
        </w:rPr>
        <w:t xml:space="preserve"> </w:t>
      </w:r>
      <w:r w:rsidRPr="00815048">
        <w:rPr>
          <w:lang w:val="hr-HR"/>
        </w:rPr>
        <w:t xml:space="preserve">će Kupac biti dužan dostaviti Organizatorima odnosno njihovim podizvođačima </w:t>
      </w:r>
      <w:r w:rsidR="000F0AE8" w:rsidRPr="000F0AE8">
        <w:rPr>
          <w:highlight w:val="yellow"/>
          <w:lang w:val="hr-HR"/>
        </w:rPr>
        <w:t>snimak zaslona (</w:t>
      </w:r>
      <w:proofErr w:type="spellStart"/>
      <w:r w:rsidR="000F0AE8" w:rsidRPr="000F0AE8">
        <w:rPr>
          <w:highlight w:val="yellow"/>
          <w:lang w:val="hr-HR"/>
        </w:rPr>
        <w:t>eng.</w:t>
      </w:r>
      <w:r w:rsidRPr="000F0AE8">
        <w:rPr>
          <w:highlight w:val="yellow"/>
          <w:lang w:val="hr-HR"/>
        </w:rPr>
        <w:t>screenshot</w:t>
      </w:r>
      <w:proofErr w:type="spellEnd"/>
      <w:r w:rsidR="000F0AE8" w:rsidRPr="000F0AE8">
        <w:rPr>
          <w:highlight w:val="yellow"/>
          <w:lang w:val="hr-HR"/>
        </w:rPr>
        <w:t>)</w:t>
      </w:r>
      <w:r w:rsidRPr="00815048">
        <w:rPr>
          <w:lang w:val="hr-HR"/>
        </w:rPr>
        <w:t xml:space="preserve"> IMEI broja</w:t>
      </w:r>
      <w:r w:rsidRPr="00815048">
        <w:rPr>
          <w:spacing w:val="1"/>
          <w:lang w:val="hr-HR"/>
        </w:rPr>
        <w:t xml:space="preserve"> </w:t>
      </w:r>
      <w:r w:rsidRPr="00815048">
        <w:rPr>
          <w:lang w:val="hr-HR"/>
        </w:rPr>
        <w:t>kupljenog Uređaja, kao i ostale podatke koji su potrebni za prijavu putem xiaomipromocija.hr internet stranice.</w:t>
      </w:r>
    </w:p>
    <w:p w14:paraId="5A2E424D" w14:textId="77777777" w:rsidR="00373ADB" w:rsidRDefault="00373ADB" w:rsidP="00373ADB">
      <w:pPr>
        <w:spacing w:line="276" w:lineRule="auto"/>
        <w:jc w:val="both"/>
        <w:rPr>
          <w:lang w:val="hr-HR"/>
        </w:rPr>
      </w:pPr>
    </w:p>
    <w:p w14:paraId="3BB2703F" w14:textId="77777777" w:rsidR="00373ADB" w:rsidRPr="0082770E" w:rsidRDefault="00373ADB" w:rsidP="00373ADB">
      <w:pPr>
        <w:pStyle w:val="Odlomakpopisa"/>
        <w:numPr>
          <w:ilvl w:val="1"/>
          <w:numId w:val="1"/>
        </w:numPr>
        <w:tabs>
          <w:tab w:val="left" w:pos="1021"/>
        </w:tabs>
        <w:spacing w:before="59"/>
        <w:jc w:val="both"/>
        <w:rPr>
          <w:lang w:val="hr-HR"/>
        </w:rPr>
      </w:pPr>
      <w:r w:rsidRPr="0082770E">
        <w:rPr>
          <w:lang w:val="hr-HR"/>
        </w:rPr>
        <w:t>Slanjem</w:t>
      </w:r>
      <w:r w:rsidRPr="0082770E">
        <w:rPr>
          <w:spacing w:val="9"/>
          <w:lang w:val="hr-HR"/>
        </w:rPr>
        <w:t xml:space="preserve"> </w:t>
      </w:r>
      <w:r w:rsidRPr="0082770E">
        <w:rPr>
          <w:lang w:val="hr-HR"/>
        </w:rPr>
        <w:t>podataka</w:t>
      </w:r>
      <w:r w:rsidRPr="0082770E">
        <w:rPr>
          <w:spacing w:val="7"/>
          <w:lang w:val="hr-HR"/>
        </w:rPr>
        <w:t xml:space="preserve"> </w:t>
      </w:r>
      <w:r w:rsidRPr="0082770E">
        <w:rPr>
          <w:lang w:val="hr-HR"/>
        </w:rPr>
        <w:t>odnosno</w:t>
      </w:r>
      <w:r w:rsidRPr="0082770E">
        <w:rPr>
          <w:spacing w:val="7"/>
          <w:lang w:val="hr-HR"/>
        </w:rPr>
        <w:t xml:space="preserve"> </w:t>
      </w:r>
      <w:r w:rsidRPr="0082770E">
        <w:rPr>
          <w:lang w:val="hr-HR"/>
        </w:rPr>
        <w:t>prijavom</w:t>
      </w:r>
      <w:r w:rsidRPr="0082770E">
        <w:rPr>
          <w:spacing w:val="9"/>
          <w:lang w:val="hr-HR"/>
        </w:rPr>
        <w:t xml:space="preserve"> </w:t>
      </w:r>
      <w:r w:rsidRPr="0082770E">
        <w:rPr>
          <w:lang w:val="hr-HR"/>
        </w:rPr>
        <w:t>za</w:t>
      </w:r>
      <w:r w:rsidRPr="0082770E">
        <w:rPr>
          <w:spacing w:val="8"/>
          <w:lang w:val="hr-HR"/>
        </w:rPr>
        <w:t xml:space="preserve"> </w:t>
      </w:r>
      <w:r w:rsidRPr="0082770E">
        <w:rPr>
          <w:lang w:val="hr-HR"/>
        </w:rPr>
        <w:t>sudjelovanje</w:t>
      </w:r>
      <w:r w:rsidRPr="0082770E">
        <w:rPr>
          <w:spacing w:val="7"/>
          <w:lang w:val="hr-HR"/>
        </w:rPr>
        <w:t xml:space="preserve"> </w:t>
      </w:r>
      <w:r w:rsidRPr="0082770E">
        <w:rPr>
          <w:lang w:val="hr-HR"/>
        </w:rPr>
        <w:t>u</w:t>
      </w:r>
      <w:r w:rsidRPr="0082770E">
        <w:rPr>
          <w:spacing w:val="7"/>
          <w:lang w:val="hr-HR"/>
        </w:rPr>
        <w:t xml:space="preserve"> </w:t>
      </w:r>
      <w:r w:rsidRPr="0082770E">
        <w:rPr>
          <w:lang w:val="hr-HR"/>
        </w:rPr>
        <w:t>predmetnoj</w:t>
      </w:r>
      <w:r w:rsidRPr="0082770E">
        <w:rPr>
          <w:spacing w:val="8"/>
          <w:lang w:val="hr-HR"/>
        </w:rPr>
        <w:t xml:space="preserve"> </w:t>
      </w:r>
      <w:r w:rsidRPr="0082770E">
        <w:rPr>
          <w:lang w:val="hr-HR"/>
        </w:rPr>
        <w:t>promociji</w:t>
      </w:r>
      <w:r w:rsidRPr="0082770E">
        <w:rPr>
          <w:spacing w:val="8"/>
          <w:lang w:val="hr-HR"/>
        </w:rPr>
        <w:t xml:space="preserve"> </w:t>
      </w:r>
      <w:r w:rsidRPr="0082770E">
        <w:rPr>
          <w:lang w:val="hr-HR"/>
        </w:rPr>
        <w:t>korisnik</w:t>
      </w:r>
      <w:r w:rsidRPr="0082770E">
        <w:rPr>
          <w:spacing w:val="8"/>
          <w:lang w:val="hr-HR"/>
        </w:rPr>
        <w:t xml:space="preserve"> </w:t>
      </w:r>
      <w:r w:rsidRPr="0082770E">
        <w:rPr>
          <w:lang w:val="hr-HR"/>
        </w:rPr>
        <w:t>potvrđuje</w:t>
      </w:r>
    </w:p>
    <w:p w14:paraId="4788E66C" w14:textId="77777777" w:rsidR="00373ADB" w:rsidRPr="0082770E" w:rsidRDefault="00373ADB" w:rsidP="00373ADB">
      <w:pPr>
        <w:spacing w:before="41"/>
        <w:ind w:left="1020"/>
        <w:jc w:val="both"/>
        <w:rPr>
          <w:rFonts w:ascii="Calibri"/>
          <w:lang w:val="hr-HR"/>
        </w:rPr>
      </w:pPr>
      <w:r w:rsidRPr="0082770E">
        <w:rPr>
          <w:rFonts w:ascii="Calibri"/>
          <w:lang w:val="hr-HR"/>
        </w:rPr>
        <w:t>da</w:t>
      </w:r>
      <w:r w:rsidRPr="0082770E">
        <w:rPr>
          <w:rFonts w:ascii="Calibri"/>
          <w:spacing w:val="-1"/>
          <w:lang w:val="hr-HR"/>
        </w:rPr>
        <w:t xml:space="preserve"> </w:t>
      </w:r>
      <w:r w:rsidRPr="0082770E">
        <w:rPr>
          <w:rFonts w:ascii="Calibri"/>
          <w:lang w:val="hr-HR"/>
        </w:rPr>
        <w:t>je upoznat</w:t>
      </w:r>
      <w:r w:rsidRPr="0082770E">
        <w:rPr>
          <w:rFonts w:ascii="Calibri"/>
          <w:spacing w:val="-3"/>
          <w:lang w:val="hr-HR"/>
        </w:rPr>
        <w:t xml:space="preserve"> </w:t>
      </w:r>
      <w:r w:rsidRPr="0082770E">
        <w:rPr>
          <w:rFonts w:ascii="Calibri"/>
          <w:lang w:val="hr-HR"/>
        </w:rPr>
        <w:t>s</w:t>
      </w:r>
      <w:r w:rsidRPr="0082770E">
        <w:rPr>
          <w:rFonts w:ascii="Calibri"/>
          <w:spacing w:val="-3"/>
          <w:lang w:val="hr-HR"/>
        </w:rPr>
        <w:t xml:space="preserve"> </w:t>
      </w:r>
      <w:r w:rsidRPr="0082770E">
        <w:rPr>
          <w:rFonts w:ascii="Calibri"/>
          <w:lang w:val="hr-HR"/>
        </w:rPr>
        <w:t>ovim</w:t>
      </w:r>
      <w:r w:rsidRPr="0082770E">
        <w:rPr>
          <w:rFonts w:ascii="Calibri"/>
          <w:spacing w:val="-1"/>
          <w:lang w:val="hr-HR"/>
        </w:rPr>
        <w:t xml:space="preserve"> </w:t>
      </w:r>
      <w:r w:rsidRPr="0082770E">
        <w:rPr>
          <w:rFonts w:ascii="Calibri"/>
          <w:lang w:val="hr-HR"/>
        </w:rPr>
        <w:t>Pravilima.</w:t>
      </w:r>
    </w:p>
    <w:p w14:paraId="69FC864A" w14:textId="77777777" w:rsidR="00373ADB" w:rsidRPr="0082770E" w:rsidRDefault="00373ADB" w:rsidP="00373ADB">
      <w:pPr>
        <w:spacing w:before="39" w:line="276" w:lineRule="auto"/>
        <w:ind w:left="1020" w:right="152"/>
        <w:jc w:val="both"/>
        <w:rPr>
          <w:rFonts w:ascii="Calibri" w:hAnsi="Calibri"/>
          <w:lang w:val="hr-HR"/>
        </w:rPr>
      </w:pPr>
      <w:r w:rsidRPr="0082770E">
        <w:rPr>
          <w:rFonts w:ascii="Calibri" w:hAnsi="Calibri"/>
          <w:lang w:val="hr-HR"/>
        </w:rPr>
        <w:t>Podaci koji će se prikupljati za potrebe sudjelovanja u predmetnoj promociji i dostave Poklona</w:t>
      </w:r>
      <w:r w:rsidRPr="0082770E">
        <w:rPr>
          <w:rFonts w:ascii="Calibri" w:hAnsi="Calibri"/>
          <w:spacing w:val="1"/>
          <w:lang w:val="hr-HR"/>
        </w:rPr>
        <w:t xml:space="preserve"> </w:t>
      </w:r>
      <w:r w:rsidRPr="0082770E">
        <w:rPr>
          <w:rFonts w:ascii="Calibri" w:hAnsi="Calibri"/>
          <w:lang w:val="hr-HR"/>
        </w:rPr>
        <w:t>su sljedeći:</w:t>
      </w:r>
    </w:p>
    <w:p w14:paraId="0B9D48B5" w14:textId="77777777" w:rsidR="00F51E3E" w:rsidRPr="0082770E" w:rsidRDefault="00F51E3E" w:rsidP="00F51E3E">
      <w:pPr>
        <w:spacing w:before="39" w:line="276" w:lineRule="auto"/>
        <w:ind w:right="152"/>
        <w:jc w:val="both"/>
        <w:rPr>
          <w:rFonts w:ascii="Calibri" w:hAnsi="Calibri"/>
          <w:lang w:val="hr-HR"/>
        </w:rPr>
      </w:pPr>
    </w:p>
    <w:p w14:paraId="21408A49" w14:textId="77777777" w:rsidR="00373ADB" w:rsidRPr="0082770E" w:rsidRDefault="00373ADB" w:rsidP="00373ADB">
      <w:pPr>
        <w:adjustRightInd w:val="0"/>
        <w:spacing w:after="46"/>
        <w:jc w:val="both"/>
        <w:rPr>
          <w:rFonts w:ascii="Arial Narrow" w:hAnsi="Arial Narrow" w:cs="Times New Roman"/>
          <w:b/>
          <w:bCs/>
          <w:color w:val="000000"/>
          <w:sz w:val="24"/>
          <w:szCs w:val="24"/>
          <w:lang w:val="hr-HR"/>
        </w:rPr>
      </w:pPr>
      <w:r w:rsidRPr="0082770E">
        <w:rPr>
          <w:rFonts w:ascii="Arial Narrow" w:hAnsi="Arial Narrow" w:cs="Times New Roman"/>
          <w:b/>
          <w:bCs/>
          <w:color w:val="000000"/>
          <w:sz w:val="24"/>
          <w:szCs w:val="24"/>
          <w:lang w:val="hr-HR"/>
        </w:rPr>
        <w:t>Za fizičk</w:t>
      </w:r>
      <w:r>
        <w:rPr>
          <w:rFonts w:ascii="Arial Narrow" w:hAnsi="Arial Narrow" w:cs="Times New Roman"/>
          <w:b/>
          <w:bCs/>
          <w:color w:val="000000"/>
          <w:sz w:val="24"/>
          <w:szCs w:val="24"/>
          <w:lang w:val="hr-HR"/>
        </w:rPr>
        <w:t xml:space="preserve">e </w:t>
      </w:r>
      <w:r w:rsidRPr="00F86974">
        <w:rPr>
          <w:rFonts w:ascii="Arial Narrow" w:hAnsi="Arial Narrow" w:cs="Times New Roman"/>
          <w:b/>
          <w:bCs/>
          <w:color w:val="000000"/>
          <w:sz w:val="24"/>
          <w:szCs w:val="24"/>
          <w:lang w:val="hr-HR"/>
        </w:rPr>
        <w:t>osobe:</w:t>
      </w:r>
    </w:p>
    <w:p w14:paraId="4405D98D" w14:textId="77777777" w:rsidR="00373ADB" w:rsidRPr="0082770E" w:rsidRDefault="00373ADB" w:rsidP="00373ADB">
      <w:pPr>
        <w:spacing w:before="39" w:line="276" w:lineRule="auto"/>
        <w:ind w:left="1020" w:right="152"/>
        <w:jc w:val="both"/>
        <w:rPr>
          <w:rFonts w:ascii="Calibri" w:hAnsi="Calibri"/>
          <w:lang w:val="hr-HR"/>
        </w:rPr>
      </w:pPr>
    </w:p>
    <w:p w14:paraId="2F77D78E" w14:textId="77777777" w:rsidR="00373ADB" w:rsidRPr="0082770E" w:rsidRDefault="00373ADB" w:rsidP="00373ADB">
      <w:pPr>
        <w:pStyle w:val="Odlomakpopisa"/>
        <w:numPr>
          <w:ilvl w:val="0"/>
          <w:numId w:val="2"/>
        </w:numPr>
        <w:tabs>
          <w:tab w:val="left" w:pos="1138"/>
        </w:tabs>
        <w:jc w:val="both"/>
        <w:rPr>
          <w:lang w:val="hr-HR"/>
        </w:rPr>
      </w:pPr>
      <w:r w:rsidRPr="0082770E">
        <w:rPr>
          <w:lang w:val="hr-HR"/>
        </w:rPr>
        <w:t>ime</w:t>
      </w:r>
      <w:r w:rsidRPr="0082770E">
        <w:rPr>
          <w:spacing w:val="-4"/>
          <w:lang w:val="hr-HR"/>
        </w:rPr>
        <w:t xml:space="preserve"> </w:t>
      </w:r>
      <w:r w:rsidRPr="0082770E">
        <w:rPr>
          <w:lang w:val="hr-HR"/>
        </w:rPr>
        <w:t>i</w:t>
      </w:r>
      <w:r w:rsidRPr="0082770E">
        <w:rPr>
          <w:spacing w:val="-1"/>
          <w:lang w:val="hr-HR"/>
        </w:rPr>
        <w:t xml:space="preserve"> </w:t>
      </w:r>
      <w:r w:rsidRPr="0082770E">
        <w:rPr>
          <w:lang w:val="hr-HR"/>
        </w:rPr>
        <w:t>prezime</w:t>
      </w:r>
      <w:r w:rsidRPr="0082770E">
        <w:rPr>
          <w:spacing w:val="-3"/>
          <w:lang w:val="hr-HR"/>
        </w:rPr>
        <w:t xml:space="preserve"> </w:t>
      </w:r>
      <w:r w:rsidRPr="0082770E">
        <w:rPr>
          <w:lang w:val="hr-HR"/>
        </w:rPr>
        <w:t>korisnika,</w:t>
      </w:r>
    </w:p>
    <w:p w14:paraId="23953A8E" w14:textId="77777777" w:rsidR="00373ADB" w:rsidRPr="0082770E" w:rsidRDefault="00373ADB" w:rsidP="00373ADB">
      <w:pPr>
        <w:pStyle w:val="Odlomakpopisa"/>
        <w:numPr>
          <w:ilvl w:val="0"/>
          <w:numId w:val="2"/>
        </w:numPr>
        <w:tabs>
          <w:tab w:val="left" w:pos="1138"/>
        </w:tabs>
        <w:spacing w:before="41"/>
        <w:jc w:val="both"/>
        <w:rPr>
          <w:lang w:val="hr-HR"/>
        </w:rPr>
      </w:pPr>
      <w:r w:rsidRPr="0082770E">
        <w:rPr>
          <w:lang w:val="hr-HR"/>
        </w:rPr>
        <w:t>e-mail</w:t>
      </w:r>
      <w:r w:rsidRPr="0082770E">
        <w:rPr>
          <w:spacing w:val="-5"/>
          <w:lang w:val="hr-HR"/>
        </w:rPr>
        <w:t xml:space="preserve"> </w:t>
      </w:r>
      <w:r w:rsidRPr="0082770E">
        <w:rPr>
          <w:lang w:val="hr-HR"/>
        </w:rPr>
        <w:t>adresa</w:t>
      </w:r>
      <w:r w:rsidRPr="0082770E">
        <w:rPr>
          <w:spacing w:val="-3"/>
          <w:lang w:val="hr-HR"/>
        </w:rPr>
        <w:t xml:space="preserve"> </w:t>
      </w:r>
      <w:r w:rsidRPr="0082770E">
        <w:rPr>
          <w:lang w:val="hr-HR"/>
        </w:rPr>
        <w:t>korisnika,</w:t>
      </w:r>
    </w:p>
    <w:p w14:paraId="2EF41681" w14:textId="77777777" w:rsidR="00373ADB" w:rsidRPr="00A9054E" w:rsidRDefault="00373ADB" w:rsidP="00373ADB">
      <w:pPr>
        <w:pStyle w:val="Odlomakpopisa"/>
        <w:numPr>
          <w:ilvl w:val="0"/>
          <w:numId w:val="2"/>
        </w:numPr>
        <w:tabs>
          <w:tab w:val="left" w:pos="1138"/>
        </w:tabs>
        <w:spacing w:before="41"/>
        <w:jc w:val="both"/>
        <w:rPr>
          <w:lang w:val="hr-HR"/>
        </w:rPr>
      </w:pPr>
      <w:r w:rsidRPr="00A9054E">
        <w:rPr>
          <w:lang w:val="hr-HR"/>
        </w:rPr>
        <w:t>OIB</w:t>
      </w:r>
    </w:p>
    <w:p w14:paraId="65102030" w14:textId="77777777" w:rsidR="00373ADB" w:rsidRPr="0082770E" w:rsidRDefault="00373ADB" w:rsidP="00373ADB">
      <w:pPr>
        <w:pStyle w:val="Odlomakpopisa"/>
        <w:numPr>
          <w:ilvl w:val="0"/>
          <w:numId w:val="2"/>
        </w:numPr>
        <w:tabs>
          <w:tab w:val="left" w:pos="1138"/>
        </w:tabs>
        <w:spacing w:before="41"/>
        <w:rPr>
          <w:lang w:val="hr-HR"/>
        </w:rPr>
      </w:pPr>
      <w:r w:rsidRPr="0082770E">
        <w:rPr>
          <w:lang w:val="hr-HR"/>
        </w:rPr>
        <w:t>točna</w:t>
      </w:r>
      <w:r w:rsidRPr="0082770E">
        <w:rPr>
          <w:spacing w:val="-5"/>
          <w:lang w:val="hr-HR"/>
        </w:rPr>
        <w:t xml:space="preserve"> </w:t>
      </w:r>
      <w:r w:rsidRPr="0082770E">
        <w:rPr>
          <w:lang w:val="hr-HR"/>
        </w:rPr>
        <w:t>kućna</w:t>
      </w:r>
      <w:r w:rsidRPr="0082770E">
        <w:rPr>
          <w:spacing w:val="-2"/>
          <w:lang w:val="hr-HR"/>
        </w:rPr>
        <w:t xml:space="preserve"> </w:t>
      </w:r>
      <w:r w:rsidRPr="0082770E">
        <w:rPr>
          <w:lang w:val="hr-HR"/>
        </w:rPr>
        <w:t>adresa korisnika</w:t>
      </w:r>
      <w:r w:rsidRPr="0082770E">
        <w:rPr>
          <w:spacing w:val="-2"/>
          <w:lang w:val="hr-HR"/>
        </w:rPr>
        <w:t xml:space="preserve"> </w:t>
      </w:r>
      <w:r w:rsidRPr="0082770E">
        <w:rPr>
          <w:lang w:val="hr-HR"/>
        </w:rPr>
        <w:t>(radi</w:t>
      </w:r>
      <w:r w:rsidRPr="0082770E">
        <w:rPr>
          <w:spacing w:val="-2"/>
          <w:lang w:val="hr-HR"/>
        </w:rPr>
        <w:t xml:space="preserve"> </w:t>
      </w:r>
      <w:r w:rsidRPr="0082770E">
        <w:rPr>
          <w:lang w:val="hr-HR"/>
        </w:rPr>
        <w:t>dostave</w:t>
      </w:r>
      <w:r w:rsidRPr="0082770E">
        <w:rPr>
          <w:spacing w:val="-1"/>
          <w:lang w:val="hr-HR"/>
        </w:rPr>
        <w:t xml:space="preserve"> </w:t>
      </w:r>
      <w:r w:rsidRPr="0082770E">
        <w:rPr>
          <w:lang w:val="hr-HR"/>
        </w:rPr>
        <w:t>poklona),</w:t>
      </w:r>
    </w:p>
    <w:p w14:paraId="36AFBCA9" w14:textId="77777777" w:rsidR="00373ADB" w:rsidRPr="0082770E" w:rsidRDefault="00373ADB" w:rsidP="00373ADB">
      <w:pPr>
        <w:pStyle w:val="Odlomakpopisa"/>
        <w:numPr>
          <w:ilvl w:val="0"/>
          <w:numId w:val="2"/>
        </w:numPr>
        <w:tabs>
          <w:tab w:val="left" w:pos="1138"/>
        </w:tabs>
        <w:spacing w:before="41"/>
        <w:rPr>
          <w:lang w:val="hr-HR"/>
        </w:rPr>
      </w:pPr>
      <w:r w:rsidRPr="0082770E">
        <w:rPr>
          <w:lang w:val="hr-HR"/>
        </w:rPr>
        <w:t>broj telefona korisnika</w:t>
      </w:r>
    </w:p>
    <w:p w14:paraId="0EE57677" w14:textId="77777777" w:rsidR="00373ADB" w:rsidRPr="0082770E" w:rsidRDefault="00373ADB" w:rsidP="00373ADB">
      <w:pPr>
        <w:pStyle w:val="Odlomakpopisa"/>
        <w:numPr>
          <w:ilvl w:val="0"/>
          <w:numId w:val="2"/>
        </w:numPr>
        <w:tabs>
          <w:tab w:val="left" w:pos="1138"/>
        </w:tabs>
        <w:spacing w:before="39"/>
        <w:rPr>
          <w:lang w:val="hr-HR"/>
        </w:rPr>
      </w:pPr>
      <w:r w:rsidRPr="0082770E">
        <w:rPr>
          <w:lang w:val="hr-HR"/>
        </w:rPr>
        <w:t>IMEI</w:t>
      </w:r>
      <w:r w:rsidRPr="0082770E">
        <w:rPr>
          <w:spacing w:val="-1"/>
          <w:lang w:val="hr-HR"/>
        </w:rPr>
        <w:t xml:space="preserve"> 1 </w:t>
      </w:r>
      <w:r w:rsidRPr="0082770E">
        <w:rPr>
          <w:lang w:val="hr-HR"/>
        </w:rPr>
        <w:t>broj</w:t>
      </w:r>
      <w:r w:rsidRPr="0082770E">
        <w:rPr>
          <w:spacing w:val="-2"/>
          <w:lang w:val="hr-HR"/>
        </w:rPr>
        <w:t xml:space="preserve"> </w:t>
      </w:r>
      <w:r w:rsidRPr="0082770E">
        <w:rPr>
          <w:lang w:val="hr-HR"/>
        </w:rPr>
        <w:t>kupljenog Uređaja,</w:t>
      </w:r>
    </w:p>
    <w:p w14:paraId="13FE6942" w14:textId="77777777" w:rsidR="00373ADB" w:rsidRPr="0082770E" w:rsidRDefault="00373ADB" w:rsidP="00373ADB">
      <w:pPr>
        <w:pStyle w:val="Odlomakpopisa"/>
        <w:numPr>
          <w:ilvl w:val="0"/>
          <w:numId w:val="2"/>
        </w:numPr>
        <w:tabs>
          <w:tab w:val="left" w:pos="1138"/>
        </w:tabs>
        <w:spacing w:before="41"/>
        <w:rPr>
          <w:lang w:val="hr-HR"/>
        </w:rPr>
      </w:pPr>
      <w:r w:rsidRPr="0082770E">
        <w:rPr>
          <w:lang w:val="hr-HR"/>
        </w:rPr>
        <w:t>prikaz</w:t>
      </w:r>
      <w:r w:rsidRPr="0082770E">
        <w:rPr>
          <w:spacing w:val="-3"/>
          <w:lang w:val="hr-HR"/>
        </w:rPr>
        <w:t xml:space="preserve"> </w:t>
      </w:r>
      <w:r w:rsidRPr="0082770E">
        <w:rPr>
          <w:lang w:val="hr-HR"/>
        </w:rPr>
        <w:t>fiskalnog</w:t>
      </w:r>
      <w:r w:rsidRPr="0082770E">
        <w:rPr>
          <w:spacing w:val="-2"/>
          <w:lang w:val="hr-HR"/>
        </w:rPr>
        <w:t xml:space="preserve"> </w:t>
      </w:r>
      <w:r w:rsidRPr="0082770E">
        <w:rPr>
          <w:lang w:val="hr-HR"/>
        </w:rPr>
        <w:t>računa ili</w:t>
      </w:r>
      <w:r w:rsidRPr="0082770E">
        <w:rPr>
          <w:spacing w:val="-4"/>
          <w:lang w:val="hr-HR"/>
        </w:rPr>
        <w:t xml:space="preserve"> </w:t>
      </w:r>
      <w:r w:rsidRPr="0082770E">
        <w:rPr>
          <w:lang w:val="hr-HR"/>
        </w:rPr>
        <w:t>otpremnice</w:t>
      </w:r>
      <w:r w:rsidRPr="0082770E">
        <w:rPr>
          <w:spacing w:val="-2"/>
          <w:lang w:val="hr-HR"/>
        </w:rPr>
        <w:t xml:space="preserve"> </w:t>
      </w:r>
      <w:r w:rsidRPr="0082770E">
        <w:rPr>
          <w:lang w:val="hr-HR"/>
        </w:rPr>
        <w:t>za</w:t>
      </w:r>
      <w:r w:rsidRPr="0082770E">
        <w:rPr>
          <w:spacing w:val="-1"/>
          <w:lang w:val="hr-HR"/>
        </w:rPr>
        <w:t xml:space="preserve"> </w:t>
      </w:r>
      <w:r w:rsidRPr="0082770E">
        <w:rPr>
          <w:lang w:val="hr-HR"/>
        </w:rPr>
        <w:t>kupljeni</w:t>
      </w:r>
      <w:r w:rsidRPr="0082770E">
        <w:rPr>
          <w:spacing w:val="-2"/>
          <w:lang w:val="hr-HR"/>
        </w:rPr>
        <w:t xml:space="preserve"> </w:t>
      </w:r>
      <w:r w:rsidRPr="0082770E">
        <w:rPr>
          <w:lang w:val="hr-HR"/>
        </w:rPr>
        <w:t>Uređaj</w:t>
      </w:r>
    </w:p>
    <w:p w14:paraId="2218BB08" w14:textId="77777777" w:rsidR="00373ADB" w:rsidRPr="0082770E" w:rsidRDefault="00373ADB" w:rsidP="00373ADB">
      <w:pPr>
        <w:pStyle w:val="Odlomakpopisa"/>
        <w:numPr>
          <w:ilvl w:val="0"/>
          <w:numId w:val="2"/>
        </w:numPr>
        <w:tabs>
          <w:tab w:val="left" w:pos="1138"/>
        </w:tabs>
        <w:spacing w:before="41"/>
        <w:rPr>
          <w:lang w:val="hr-HR"/>
        </w:rPr>
      </w:pPr>
      <w:r w:rsidRPr="0082770E">
        <w:rPr>
          <w:lang w:val="hr-HR"/>
        </w:rPr>
        <w:t>Datum fiskalnog računa</w:t>
      </w:r>
    </w:p>
    <w:p w14:paraId="29CBE245" w14:textId="77777777" w:rsidR="00373ADB" w:rsidRPr="0082770E" w:rsidRDefault="00373ADB" w:rsidP="00373ADB">
      <w:pPr>
        <w:spacing w:line="276" w:lineRule="auto"/>
        <w:jc w:val="both"/>
        <w:rPr>
          <w:lang w:val="hr-HR"/>
        </w:rPr>
        <w:sectPr w:rsidR="00373ADB" w:rsidRPr="0082770E" w:rsidSect="004E7B95">
          <w:pgSz w:w="12240" w:h="15840"/>
          <w:pgMar w:top="1400" w:right="1280" w:bottom="280" w:left="1140" w:header="720" w:footer="720" w:gutter="0"/>
          <w:cols w:space="720"/>
        </w:sectPr>
      </w:pPr>
    </w:p>
    <w:p w14:paraId="0DB44C08" w14:textId="77777777" w:rsidR="00373ADB" w:rsidRPr="0082770E" w:rsidRDefault="00373ADB" w:rsidP="00373ADB">
      <w:pPr>
        <w:pStyle w:val="Odlomakpopisa"/>
        <w:tabs>
          <w:tab w:val="left" w:pos="1138"/>
        </w:tabs>
        <w:spacing w:before="41"/>
        <w:ind w:left="720" w:firstLine="0"/>
        <w:rPr>
          <w:lang w:val="hr-HR"/>
        </w:rPr>
      </w:pPr>
    </w:p>
    <w:p w14:paraId="58D59603" w14:textId="77777777" w:rsidR="00373ADB" w:rsidRPr="0082770E" w:rsidRDefault="00373ADB" w:rsidP="00373ADB">
      <w:pPr>
        <w:pStyle w:val="Odlomakpopisa"/>
        <w:tabs>
          <w:tab w:val="left" w:pos="1138"/>
        </w:tabs>
        <w:spacing w:before="41"/>
        <w:ind w:left="1138" w:firstLine="0"/>
        <w:rPr>
          <w:lang w:val="hr-HR"/>
        </w:rPr>
      </w:pPr>
    </w:p>
    <w:p w14:paraId="14E8D965" w14:textId="77777777" w:rsidR="00373ADB" w:rsidRPr="0082770E" w:rsidRDefault="00373ADB" w:rsidP="00373ADB">
      <w:pPr>
        <w:adjustRightInd w:val="0"/>
        <w:spacing w:after="46"/>
        <w:jc w:val="both"/>
        <w:rPr>
          <w:rFonts w:ascii="Arial Narrow" w:hAnsi="Arial Narrow" w:cs="Times New Roman"/>
          <w:b/>
          <w:bCs/>
          <w:color w:val="000000"/>
          <w:sz w:val="24"/>
          <w:szCs w:val="24"/>
          <w:lang w:val="hr-HR"/>
        </w:rPr>
      </w:pPr>
      <w:r w:rsidRPr="0082770E">
        <w:rPr>
          <w:rFonts w:ascii="Arial Narrow" w:hAnsi="Arial Narrow" w:cs="Times New Roman"/>
          <w:b/>
          <w:bCs/>
          <w:color w:val="000000"/>
          <w:sz w:val="24"/>
          <w:szCs w:val="24"/>
          <w:lang w:val="hr-HR"/>
        </w:rPr>
        <w:t>Za pravn</w:t>
      </w:r>
      <w:r>
        <w:rPr>
          <w:rFonts w:ascii="Arial Narrow" w:hAnsi="Arial Narrow" w:cs="Times New Roman"/>
          <w:b/>
          <w:bCs/>
          <w:color w:val="000000"/>
          <w:sz w:val="24"/>
          <w:szCs w:val="24"/>
          <w:lang w:val="hr-HR"/>
        </w:rPr>
        <w:t>e</w:t>
      </w:r>
      <w:r w:rsidRPr="0082770E">
        <w:rPr>
          <w:rFonts w:ascii="Arial Narrow" w:hAnsi="Arial Narrow" w:cs="Times New Roman"/>
          <w:b/>
          <w:bCs/>
          <w:color w:val="000000"/>
          <w:sz w:val="24"/>
          <w:szCs w:val="24"/>
          <w:lang w:val="hr-HR"/>
        </w:rPr>
        <w:t xml:space="preserve"> </w:t>
      </w:r>
      <w:r w:rsidRPr="00F86974">
        <w:rPr>
          <w:rFonts w:ascii="Arial Narrow" w:hAnsi="Arial Narrow" w:cs="Times New Roman"/>
          <w:b/>
          <w:bCs/>
          <w:color w:val="000000"/>
          <w:sz w:val="24"/>
          <w:szCs w:val="24"/>
          <w:lang w:val="hr-HR"/>
        </w:rPr>
        <w:t>osobe:</w:t>
      </w:r>
    </w:p>
    <w:p w14:paraId="43E8A52C" w14:textId="77777777" w:rsidR="00373ADB" w:rsidRPr="0082770E" w:rsidRDefault="00373ADB" w:rsidP="00373ADB">
      <w:pPr>
        <w:adjustRightInd w:val="0"/>
        <w:jc w:val="both"/>
        <w:rPr>
          <w:rFonts w:ascii="Calibri" w:hAnsi="Calibri" w:cs="Calibri"/>
          <w:color w:val="000000"/>
          <w:sz w:val="23"/>
          <w:szCs w:val="23"/>
          <w:lang w:val="hr-HR"/>
        </w:rPr>
      </w:pPr>
    </w:p>
    <w:p w14:paraId="4F156CA3" w14:textId="77777777" w:rsidR="00373ADB" w:rsidRPr="0082770E" w:rsidRDefault="00373ADB" w:rsidP="00373ADB">
      <w:pPr>
        <w:pStyle w:val="Odlomakpopisa"/>
        <w:numPr>
          <w:ilvl w:val="0"/>
          <w:numId w:val="2"/>
        </w:numPr>
        <w:tabs>
          <w:tab w:val="left" w:pos="1138"/>
        </w:tabs>
        <w:spacing w:before="41"/>
        <w:rPr>
          <w:lang w:val="hr-HR"/>
        </w:rPr>
      </w:pPr>
      <w:r w:rsidRPr="0082770E">
        <w:rPr>
          <w:lang w:val="hr-HR"/>
        </w:rPr>
        <w:t xml:space="preserve">Naziv kompanije </w:t>
      </w:r>
    </w:p>
    <w:p w14:paraId="03F59963" w14:textId="77777777" w:rsidR="00373ADB" w:rsidRPr="00A9054E" w:rsidRDefault="00373ADB" w:rsidP="00373ADB">
      <w:pPr>
        <w:pStyle w:val="Odlomakpopisa"/>
        <w:numPr>
          <w:ilvl w:val="0"/>
          <w:numId w:val="2"/>
        </w:numPr>
        <w:tabs>
          <w:tab w:val="left" w:pos="1138"/>
        </w:tabs>
        <w:spacing w:before="41"/>
        <w:rPr>
          <w:lang w:val="hr-HR"/>
        </w:rPr>
      </w:pPr>
      <w:r w:rsidRPr="00A9054E">
        <w:rPr>
          <w:lang w:val="hr-HR"/>
        </w:rPr>
        <w:t xml:space="preserve">OIB kompanije </w:t>
      </w:r>
    </w:p>
    <w:p w14:paraId="000A1B39" w14:textId="77777777" w:rsidR="00373ADB" w:rsidRPr="0082770E" w:rsidRDefault="00373ADB" w:rsidP="00373ADB">
      <w:pPr>
        <w:pStyle w:val="Odlomakpopisa"/>
        <w:numPr>
          <w:ilvl w:val="0"/>
          <w:numId w:val="2"/>
        </w:numPr>
        <w:tabs>
          <w:tab w:val="left" w:pos="1138"/>
        </w:tabs>
        <w:spacing w:before="41"/>
        <w:rPr>
          <w:lang w:val="hr-HR"/>
        </w:rPr>
      </w:pPr>
      <w:r w:rsidRPr="0082770E">
        <w:rPr>
          <w:lang w:val="hr-HR"/>
        </w:rPr>
        <w:t>Kontakt e-mail adresa kompanije</w:t>
      </w:r>
    </w:p>
    <w:p w14:paraId="1EC30C49" w14:textId="77777777" w:rsidR="00373ADB" w:rsidRPr="0082770E" w:rsidRDefault="00373ADB" w:rsidP="00373ADB">
      <w:pPr>
        <w:pStyle w:val="Odlomakpopisa"/>
        <w:numPr>
          <w:ilvl w:val="0"/>
          <w:numId w:val="2"/>
        </w:numPr>
        <w:tabs>
          <w:tab w:val="left" w:pos="1138"/>
        </w:tabs>
        <w:spacing w:before="41"/>
        <w:rPr>
          <w:lang w:val="hr-HR"/>
        </w:rPr>
      </w:pPr>
      <w:r w:rsidRPr="0082770E">
        <w:rPr>
          <w:lang w:val="hr-HR"/>
        </w:rPr>
        <w:t xml:space="preserve">Adresa na koju se vrši dostava poklona </w:t>
      </w:r>
    </w:p>
    <w:p w14:paraId="3BBB174D" w14:textId="77777777" w:rsidR="00373ADB" w:rsidRPr="0082770E" w:rsidRDefault="00373ADB" w:rsidP="00373ADB">
      <w:pPr>
        <w:pStyle w:val="Odlomakpopisa"/>
        <w:numPr>
          <w:ilvl w:val="0"/>
          <w:numId w:val="2"/>
        </w:numPr>
        <w:tabs>
          <w:tab w:val="left" w:pos="1138"/>
        </w:tabs>
        <w:spacing w:before="41"/>
        <w:rPr>
          <w:lang w:val="hr-HR"/>
        </w:rPr>
      </w:pPr>
      <w:r w:rsidRPr="0082770E">
        <w:rPr>
          <w:lang w:val="hr-HR"/>
        </w:rPr>
        <w:t xml:space="preserve">Broj telefona kompanije </w:t>
      </w:r>
    </w:p>
    <w:p w14:paraId="1379B0BA" w14:textId="77777777" w:rsidR="00373ADB" w:rsidRPr="0082770E" w:rsidRDefault="00373ADB" w:rsidP="00373ADB">
      <w:pPr>
        <w:pStyle w:val="Odlomakpopisa"/>
        <w:numPr>
          <w:ilvl w:val="0"/>
          <w:numId w:val="2"/>
        </w:numPr>
        <w:tabs>
          <w:tab w:val="left" w:pos="1138"/>
        </w:tabs>
        <w:spacing w:before="41"/>
        <w:rPr>
          <w:lang w:val="hr-HR"/>
        </w:rPr>
      </w:pPr>
      <w:r w:rsidRPr="0082770E">
        <w:rPr>
          <w:lang w:val="hr-HR"/>
        </w:rPr>
        <w:t xml:space="preserve">IMEI 1 broj kupljenog Uređaja </w:t>
      </w:r>
    </w:p>
    <w:p w14:paraId="3E7D9B8C" w14:textId="77777777" w:rsidR="00373ADB" w:rsidRPr="0082770E" w:rsidRDefault="00373ADB" w:rsidP="00373ADB">
      <w:pPr>
        <w:pStyle w:val="Odlomakpopisa"/>
        <w:numPr>
          <w:ilvl w:val="0"/>
          <w:numId w:val="2"/>
        </w:numPr>
        <w:tabs>
          <w:tab w:val="left" w:pos="1138"/>
        </w:tabs>
        <w:spacing w:before="41"/>
        <w:rPr>
          <w:lang w:val="hr-HR"/>
        </w:rPr>
      </w:pPr>
      <w:r w:rsidRPr="0082770E">
        <w:rPr>
          <w:lang w:val="hr-HR"/>
        </w:rPr>
        <w:t>prikaz fiskalnog računa ili otpremnice za kupljeni Uređaj</w:t>
      </w:r>
    </w:p>
    <w:p w14:paraId="73C52ABD" w14:textId="77777777" w:rsidR="00373ADB" w:rsidRPr="0082770E" w:rsidRDefault="00373ADB" w:rsidP="00373ADB">
      <w:pPr>
        <w:pStyle w:val="Odlomakpopisa"/>
        <w:numPr>
          <w:ilvl w:val="0"/>
          <w:numId w:val="2"/>
        </w:numPr>
        <w:tabs>
          <w:tab w:val="left" w:pos="1138"/>
        </w:tabs>
        <w:spacing w:before="41"/>
        <w:rPr>
          <w:lang w:val="hr-HR"/>
        </w:rPr>
      </w:pPr>
      <w:r w:rsidRPr="0082770E">
        <w:rPr>
          <w:lang w:val="hr-HR"/>
        </w:rPr>
        <w:t>Datum fiskalnog računa</w:t>
      </w:r>
    </w:p>
    <w:p w14:paraId="6E058F8A" w14:textId="77777777" w:rsidR="00373ADB" w:rsidRPr="0082770E" w:rsidRDefault="00373ADB" w:rsidP="00373ADB">
      <w:pPr>
        <w:pStyle w:val="Odlomakpopisa"/>
        <w:tabs>
          <w:tab w:val="left" w:pos="1138"/>
        </w:tabs>
        <w:spacing w:before="41"/>
        <w:ind w:firstLine="0"/>
        <w:rPr>
          <w:lang w:val="hr-HR"/>
        </w:rPr>
      </w:pPr>
    </w:p>
    <w:p w14:paraId="66609D23" w14:textId="77777777" w:rsidR="00373ADB" w:rsidRPr="0082770E" w:rsidRDefault="00373ADB" w:rsidP="00373ADB">
      <w:pPr>
        <w:pStyle w:val="Odlomakpopisa"/>
        <w:numPr>
          <w:ilvl w:val="1"/>
          <w:numId w:val="1"/>
        </w:numPr>
        <w:tabs>
          <w:tab w:val="left" w:pos="1136"/>
        </w:tabs>
        <w:spacing w:before="41" w:line="276" w:lineRule="auto"/>
        <w:ind w:right="150"/>
        <w:jc w:val="both"/>
        <w:rPr>
          <w:lang w:val="hr-HR"/>
        </w:rPr>
      </w:pPr>
      <w:r w:rsidRPr="0082770E">
        <w:rPr>
          <w:lang w:val="hr-HR"/>
        </w:rPr>
        <w:t>Klikom na tipku za slanje podataka, korisnik dostavlja podatke Organizatorima koji će</w:t>
      </w:r>
      <w:r w:rsidRPr="0082770E">
        <w:rPr>
          <w:spacing w:val="1"/>
          <w:lang w:val="hr-HR"/>
        </w:rPr>
        <w:t xml:space="preserve"> </w:t>
      </w:r>
      <w:r w:rsidRPr="0082770E">
        <w:rPr>
          <w:lang w:val="hr-HR"/>
        </w:rPr>
        <w:t>provjeriti</w:t>
      </w:r>
      <w:r w:rsidRPr="0082770E">
        <w:rPr>
          <w:spacing w:val="-3"/>
          <w:lang w:val="hr-HR"/>
        </w:rPr>
        <w:t xml:space="preserve"> </w:t>
      </w:r>
      <w:r w:rsidRPr="0082770E">
        <w:rPr>
          <w:lang w:val="hr-HR"/>
        </w:rPr>
        <w:t>odgovaraju</w:t>
      </w:r>
      <w:r w:rsidRPr="0082770E">
        <w:rPr>
          <w:spacing w:val="-2"/>
          <w:lang w:val="hr-HR"/>
        </w:rPr>
        <w:t xml:space="preserve"> </w:t>
      </w:r>
      <w:r w:rsidRPr="0082770E">
        <w:rPr>
          <w:lang w:val="hr-HR"/>
        </w:rPr>
        <w:t>li uneseni podaci</w:t>
      </w:r>
      <w:r w:rsidRPr="0082770E">
        <w:rPr>
          <w:spacing w:val="-3"/>
          <w:lang w:val="hr-HR"/>
        </w:rPr>
        <w:t xml:space="preserve"> </w:t>
      </w:r>
      <w:r w:rsidRPr="0082770E">
        <w:rPr>
          <w:lang w:val="hr-HR"/>
        </w:rPr>
        <w:t>ovim</w:t>
      </w:r>
      <w:r w:rsidRPr="0082770E">
        <w:rPr>
          <w:spacing w:val="-2"/>
          <w:lang w:val="hr-HR"/>
        </w:rPr>
        <w:t xml:space="preserve"> </w:t>
      </w:r>
      <w:r w:rsidRPr="0082770E">
        <w:rPr>
          <w:lang w:val="hr-HR"/>
        </w:rPr>
        <w:t>Pravilima.</w:t>
      </w:r>
    </w:p>
    <w:p w14:paraId="2379393C" w14:textId="6AAB7986" w:rsidR="00373ADB" w:rsidRDefault="00373ADB" w:rsidP="00373ADB">
      <w:pPr>
        <w:pStyle w:val="Odlomakpopisa"/>
        <w:numPr>
          <w:ilvl w:val="1"/>
          <w:numId w:val="1"/>
        </w:numPr>
        <w:tabs>
          <w:tab w:val="left" w:pos="1021"/>
        </w:tabs>
        <w:spacing w:before="1" w:line="276" w:lineRule="auto"/>
        <w:ind w:right="152"/>
        <w:jc w:val="both"/>
        <w:rPr>
          <w:highlight w:val="yellow"/>
          <w:lang w:val="hr-HR"/>
        </w:rPr>
      </w:pPr>
      <w:r w:rsidRPr="000F0AE8">
        <w:rPr>
          <w:highlight w:val="yellow"/>
          <w:lang w:val="hr-HR"/>
        </w:rPr>
        <w:t>Ako</w:t>
      </w:r>
      <w:r w:rsidRPr="000F0AE8">
        <w:rPr>
          <w:spacing w:val="-11"/>
          <w:highlight w:val="yellow"/>
          <w:lang w:val="hr-HR"/>
        </w:rPr>
        <w:t xml:space="preserve"> </w:t>
      </w:r>
      <w:r w:rsidRPr="000F0AE8">
        <w:rPr>
          <w:highlight w:val="yellow"/>
          <w:lang w:val="hr-HR"/>
        </w:rPr>
        <w:t>su</w:t>
      </w:r>
      <w:r w:rsidRPr="000F0AE8">
        <w:rPr>
          <w:spacing w:val="-10"/>
          <w:highlight w:val="yellow"/>
          <w:lang w:val="hr-HR"/>
        </w:rPr>
        <w:t xml:space="preserve"> </w:t>
      </w:r>
      <w:r w:rsidRPr="000F0AE8">
        <w:rPr>
          <w:highlight w:val="yellow"/>
          <w:lang w:val="hr-HR"/>
        </w:rPr>
        <w:t>podaci</w:t>
      </w:r>
      <w:r w:rsidRPr="000F0AE8">
        <w:rPr>
          <w:spacing w:val="-9"/>
          <w:highlight w:val="yellow"/>
          <w:lang w:val="hr-HR"/>
        </w:rPr>
        <w:t xml:space="preserve"> </w:t>
      </w:r>
      <w:r w:rsidRPr="000F0AE8">
        <w:rPr>
          <w:highlight w:val="yellow"/>
          <w:lang w:val="hr-HR"/>
        </w:rPr>
        <w:t>uneseni</w:t>
      </w:r>
      <w:r w:rsidRPr="000F0AE8">
        <w:rPr>
          <w:spacing w:val="-10"/>
          <w:highlight w:val="yellow"/>
          <w:lang w:val="hr-HR"/>
        </w:rPr>
        <w:t xml:space="preserve"> </w:t>
      </w:r>
      <w:r w:rsidRPr="000F0AE8">
        <w:rPr>
          <w:highlight w:val="yellow"/>
          <w:lang w:val="hr-HR"/>
        </w:rPr>
        <w:t>prilikom</w:t>
      </w:r>
      <w:r w:rsidRPr="000F0AE8">
        <w:rPr>
          <w:spacing w:val="-10"/>
          <w:highlight w:val="yellow"/>
          <w:lang w:val="hr-HR"/>
        </w:rPr>
        <w:t xml:space="preserve"> </w:t>
      </w:r>
      <w:r w:rsidRPr="000F0AE8">
        <w:rPr>
          <w:highlight w:val="yellow"/>
          <w:lang w:val="hr-HR"/>
        </w:rPr>
        <w:t>prijave</w:t>
      </w:r>
      <w:r w:rsidRPr="000F0AE8">
        <w:rPr>
          <w:spacing w:val="-8"/>
          <w:highlight w:val="yellow"/>
          <w:lang w:val="hr-HR"/>
        </w:rPr>
        <w:t xml:space="preserve"> </w:t>
      </w:r>
      <w:r w:rsidRPr="000F0AE8">
        <w:rPr>
          <w:highlight w:val="yellow"/>
          <w:lang w:val="hr-HR"/>
        </w:rPr>
        <w:t>sukladni</w:t>
      </w:r>
      <w:r w:rsidRPr="000F0AE8">
        <w:rPr>
          <w:spacing w:val="-8"/>
          <w:highlight w:val="yellow"/>
          <w:lang w:val="hr-HR"/>
        </w:rPr>
        <w:t xml:space="preserve"> </w:t>
      </w:r>
      <w:r w:rsidRPr="000F0AE8">
        <w:rPr>
          <w:highlight w:val="yellow"/>
          <w:lang w:val="hr-HR"/>
        </w:rPr>
        <w:t>ovim</w:t>
      </w:r>
      <w:r w:rsidRPr="000F0AE8">
        <w:rPr>
          <w:spacing w:val="-10"/>
          <w:highlight w:val="yellow"/>
          <w:lang w:val="hr-HR"/>
        </w:rPr>
        <w:t xml:space="preserve"> </w:t>
      </w:r>
      <w:r w:rsidRPr="000F0AE8">
        <w:rPr>
          <w:highlight w:val="yellow"/>
          <w:lang w:val="hr-HR"/>
        </w:rPr>
        <w:t>Pravilima,</w:t>
      </w:r>
      <w:r w:rsidRPr="000F0AE8">
        <w:rPr>
          <w:spacing w:val="-9"/>
          <w:highlight w:val="yellow"/>
          <w:lang w:val="hr-HR"/>
        </w:rPr>
        <w:t xml:space="preserve"> </w:t>
      </w:r>
      <w:r w:rsidRPr="000F0AE8">
        <w:rPr>
          <w:highlight w:val="yellow"/>
          <w:lang w:val="hr-HR"/>
        </w:rPr>
        <w:t>korisniku</w:t>
      </w:r>
      <w:r w:rsidRPr="000F0AE8">
        <w:rPr>
          <w:spacing w:val="-12"/>
          <w:highlight w:val="yellow"/>
          <w:lang w:val="hr-HR"/>
        </w:rPr>
        <w:t xml:space="preserve"> </w:t>
      </w:r>
      <w:r w:rsidRPr="000F0AE8">
        <w:rPr>
          <w:highlight w:val="yellow"/>
          <w:lang w:val="hr-HR"/>
        </w:rPr>
        <w:t>će</w:t>
      </w:r>
      <w:r w:rsidRPr="000F0AE8">
        <w:rPr>
          <w:spacing w:val="-11"/>
          <w:highlight w:val="yellow"/>
          <w:lang w:val="hr-HR"/>
        </w:rPr>
        <w:t xml:space="preserve"> </w:t>
      </w:r>
      <w:r w:rsidRPr="000F0AE8">
        <w:rPr>
          <w:highlight w:val="yellow"/>
          <w:lang w:val="hr-HR"/>
        </w:rPr>
        <w:t>biti</w:t>
      </w:r>
      <w:r w:rsidRPr="000F0AE8">
        <w:rPr>
          <w:spacing w:val="-9"/>
          <w:highlight w:val="yellow"/>
          <w:lang w:val="hr-HR"/>
        </w:rPr>
        <w:t xml:space="preserve"> </w:t>
      </w:r>
      <w:r w:rsidRPr="000F0AE8">
        <w:rPr>
          <w:highlight w:val="yellow"/>
          <w:lang w:val="hr-HR"/>
        </w:rPr>
        <w:t>dostavljen</w:t>
      </w:r>
      <w:r w:rsidRPr="000F0AE8">
        <w:rPr>
          <w:spacing w:val="-9"/>
          <w:highlight w:val="yellow"/>
          <w:lang w:val="hr-HR"/>
        </w:rPr>
        <w:t xml:space="preserve"> </w:t>
      </w:r>
      <w:r w:rsidRPr="000F0AE8">
        <w:rPr>
          <w:highlight w:val="yellow"/>
          <w:lang w:val="hr-HR"/>
        </w:rPr>
        <w:t xml:space="preserve">Poklon. </w:t>
      </w:r>
      <w:r w:rsidRPr="000F0AE8">
        <w:rPr>
          <w:spacing w:val="-47"/>
          <w:highlight w:val="yellow"/>
          <w:lang w:val="hr-HR"/>
        </w:rPr>
        <w:t xml:space="preserve"> </w:t>
      </w:r>
    </w:p>
    <w:p w14:paraId="2DF94AFA" w14:textId="73E4255F" w:rsidR="00160374" w:rsidRPr="00BE5A5E" w:rsidRDefault="00160374" w:rsidP="00373ADB">
      <w:pPr>
        <w:pStyle w:val="Odlomakpopisa"/>
        <w:numPr>
          <w:ilvl w:val="1"/>
          <w:numId w:val="1"/>
        </w:numPr>
        <w:tabs>
          <w:tab w:val="left" w:pos="1021"/>
        </w:tabs>
        <w:spacing w:before="1" w:line="276" w:lineRule="auto"/>
        <w:ind w:right="152"/>
        <w:jc w:val="both"/>
        <w:rPr>
          <w:lang w:val="hr-HR"/>
        </w:rPr>
      </w:pPr>
      <w:r w:rsidRPr="00BE5A5E">
        <w:rPr>
          <w:lang w:val="hr-HR"/>
        </w:rPr>
        <w:t xml:space="preserve">Jedan uređaj -IMEI broj može biti uspješno prijavljen samo jednom, tj. jedan uređaj ostvaruje pravo na jedan poklon. Nije moguće jedan uređaj – IMEI broj prijaviti više puta </w:t>
      </w:r>
    </w:p>
    <w:p w14:paraId="7C956D63" w14:textId="77777777" w:rsidR="00373ADB" w:rsidRPr="0082770E" w:rsidRDefault="00373ADB" w:rsidP="00373ADB">
      <w:pPr>
        <w:pStyle w:val="Tijeloteksta"/>
        <w:rPr>
          <w:rFonts w:ascii="Calibri"/>
          <w:sz w:val="22"/>
          <w:lang w:val="hr-HR"/>
        </w:rPr>
      </w:pPr>
    </w:p>
    <w:p w14:paraId="0B9270D2" w14:textId="77777777" w:rsidR="00373ADB" w:rsidRPr="0082770E" w:rsidRDefault="00373ADB" w:rsidP="00373ADB">
      <w:pPr>
        <w:pStyle w:val="Tijeloteksta"/>
        <w:spacing w:before="7"/>
        <w:rPr>
          <w:rFonts w:ascii="Calibri"/>
          <w:sz w:val="19"/>
          <w:lang w:val="hr-HR"/>
        </w:rPr>
      </w:pPr>
    </w:p>
    <w:p w14:paraId="0BFED387" w14:textId="77777777" w:rsidR="00373ADB" w:rsidRPr="0082770E" w:rsidRDefault="00373ADB" w:rsidP="00373ADB">
      <w:pPr>
        <w:pStyle w:val="Naslov2"/>
        <w:ind w:left="300" w:firstLine="0"/>
        <w:rPr>
          <w:lang w:val="hr-HR"/>
        </w:rPr>
      </w:pPr>
      <w:r w:rsidRPr="0082770E">
        <w:rPr>
          <w:lang w:val="hr-HR"/>
        </w:rPr>
        <w:t>NAPOMENA:</w:t>
      </w:r>
    </w:p>
    <w:p w14:paraId="4A058E1A" w14:textId="77777777" w:rsidR="00373ADB" w:rsidRPr="0082770E" w:rsidRDefault="00373ADB" w:rsidP="00373ADB">
      <w:pPr>
        <w:pStyle w:val="Tijeloteksta"/>
        <w:spacing w:before="8"/>
        <w:rPr>
          <w:rFonts w:ascii="Calibri"/>
          <w:b/>
          <w:sz w:val="19"/>
          <w:lang w:val="hr-HR"/>
        </w:rPr>
      </w:pPr>
    </w:p>
    <w:p w14:paraId="52294DCA" w14:textId="49DD38C8" w:rsidR="00373ADB" w:rsidRPr="0082770E" w:rsidRDefault="00373ADB" w:rsidP="00373ADB">
      <w:pPr>
        <w:spacing w:before="41"/>
        <w:jc w:val="both"/>
        <w:rPr>
          <w:rFonts w:ascii="Calibri"/>
          <w:lang w:val="hr-HR"/>
        </w:rPr>
      </w:pPr>
      <w:r w:rsidRPr="0082770E">
        <w:rPr>
          <w:rFonts w:ascii="Calibri"/>
          <w:lang w:val="hr-HR"/>
        </w:rPr>
        <w:t xml:space="preserve">IMEI 1 (15 </w:t>
      </w:r>
      <w:r w:rsidR="00125FE9">
        <w:rPr>
          <w:rFonts w:ascii="Calibri"/>
          <w:lang w:val="hr-HR"/>
        </w:rPr>
        <w:t>znamenki</w:t>
      </w:r>
      <w:r w:rsidRPr="0082770E">
        <w:rPr>
          <w:rFonts w:ascii="Calibri"/>
          <w:lang w:val="hr-HR"/>
        </w:rPr>
        <w:t>) broj se mo</w:t>
      </w:r>
      <w:r w:rsidRPr="0082770E">
        <w:rPr>
          <w:rFonts w:ascii="Calibri"/>
          <w:lang w:val="hr-HR"/>
        </w:rPr>
        <w:t>ž</w:t>
      </w:r>
      <w:r w:rsidRPr="0082770E">
        <w:rPr>
          <w:rFonts w:ascii="Calibri"/>
          <w:lang w:val="hr-HR"/>
        </w:rPr>
        <w:t>e vidjeti na pozadini kutije pod nazivom IMEI1 ili se mo</w:t>
      </w:r>
      <w:r w:rsidRPr="0082770E">
        <w:rPr>
          <w:rFonts w:ascii="Calibri"/>
          <w:lang w:val="hr-HR"/>
        </w:rPr>
        <w:t>ž</w:t>
      </w:r>
      <w:r w:rsidRPr="0082770E">
        <w:rPr>
          <w:rFonts w:ascii="Calibri"/>
          <w:lang w:val="hr-HR"/>
        </w:rPr>
        <w:t>e prona</w:t>
      </w:r>
      <w:r w:rsidRPr="0082770E">
        <w:rPr>
          <w:rFonts w:ascii="Calibri"/>
          <w:lang w:val="hr-HR"/>
        </w:rPr>
        <w:t>ć</w:t>
      </w:r>
      <w:r w:rsidRPr="0082770E">
        <w:rPr>
          <w:rFonts w:ascii="Calibri"/>
          <w:lang w:val="hr-HR"/>
        </w:rPr>
        <w:t>i u samom Ure</w:t>
      </w:r>
      <w:r w:rsidRPr="0082770E">
        <w:rPr>
          <w:rFonts w:ascii="Calibri"/>
          <w:lang w:val="hr-HR"/>
        </w:rPr>
        <w:t>đ</w:t>
      </w:r>
      <w:r w:rsidRPr="0082770E">
        <w:rPr>
          <w:rFonts w:ascii="Calibri"/>
          <w:lang w:val="hr-HR"/>
        </w:rPr>
        <w:t>aju prema sljede</w:t>
      </w:r>
      <w:r w:rsidRPr="0082770E">
        <w:rPr>
          <w:rFonts w:ascii="Calibri"/>
          <w:lang w:val="hr-HR"/>
        </w:rPr>
        <w:t>ć</w:t>
      </w:r>
      <w:r w:rsidRPr="0082770E">
        <w:rPr>
          <w:rFonts w:ascii="Calibri"/>
          <w:lang w:val="hr-HR"/>
        </w:rPr>
        <w:t>im instrukcijama (Pode</w:t>
      </w:r>
      <w:r w:rsidRPr="0082770E">
        <w:rPr>
          <w:rFonts w:ascii="Calibri"/>
          <w:lang w:val="hr-HR"/>
        </w:rPr>
        <w:t>š</w:t>
      </w:r>
      <w:r w:rsidRPr="0082770E">
        <w:rPr>
          <w:rFonts w:ascii="Calibri"/>
          <w:lang w:val="hr-HR"/>
        </w:rPr>
        <w:t>avanja/O telefonu/Sve specifikacije/Status/ IMEI(otvor za sim:1) ili alternativnim na</w:t>
      </w:r>
      <w:r w:rsidRPr="0082770E">
        <w:rPr>
          <w:rFonts w:ascii="Calibri"/>
          <w:lang w:val="hr-HR"/>
        </w:rPr>
        <w:t>č</w:t>
      </w:r>
      <w:r w:rsidRPr="0082770E">
        <w:rPr>
          <w:rFonts w:ascii="Calibri"/>
          <w:lang w:val="hr-HR"/>
        </w:rPr>
        <w:t xml:space="preserve">inom pozivanjem </w:t>
      </w:r>
      <w:r w:rsidRPr="0082770E">
        <w:rPr>
          <w:rFonts w:ascii="Calibri"/>
          <w:lang w:val="hr-HR"/>
        </w:rPr>
        <w:t>š</w:t>
      </w:r>
      <w:r w:rsidRPr="0082770E">
        <w:rPr>
          <w:rFonts w:ascii="Calibri"/>
          <w:lang w:val="hr-HR"/>
        </w:rPr>
        <w:t>ifre na samom ure</w:t>
      </w:r>
      <w:r w:rsidRPr="0082770E">
        <w:rPr>
          <w:rFonts w:ascii="Calibri"/>
          <w:lang w:val="hr-HR"/>
        </w:rPr>
        <w:t>đ</w:t>
      </w:r>
      <w:r w:rsidRPr="0082770E">
        <w:rPr>
          <w:rFonts w:ascii="Calibri"/>
          <w:lang w:val="hr-HR"/>
        </w:rPr>
        <w:t xml:space="preserve">aju *#06# ). </w:t>
      </w:r>
    </w:p>
    <w:p w14:paraId="159A3020" w14:textId="77777777" w:rsidR="00373ADB" w:rsidRPr="0082770E" w:rsidRDefault="00373ADB" w:rsidP="00373ADB">
      <w:pPr>
        <w:spacing w:before="41"/>
        <w:jc w:val="both"/>
        <w:rPr>
          <w:rFonts w:ascii="Calibri"/>
          <w:lang w:val="hr-HR"/>
        </w:rPr>
      </w:pPr>
    </w:p>
    <w:p w14:paraId="57350B1F" w14:textId="77777777" w:rsidR="00373ADB" w:rsidRPr="0082770E" w:rsidRDefault="00373ADB" w:rsidP="00373ADB">
      <w:pPr>
        <w:spacing w:before="41"/>
        <w:jc w:val="both"/>
        <w:rPr>
          <w:rFonts w:ascii="Calibri"/>
          <w:lang w:val="hr-HR"/>
        </w:rPr>
      </w:pPr>
    </w:p>
    <w:p w14:paraId="28F899C0" w14:textId="77777777" w:rsidR="00373ADB" w:rsidRPr="0082770E" w:rsidRDefault="00373ADB" w:rsidP="00373ADB">
      <w:pPr>
        <w:adjustRightInd w:val="0"/>
        <w:jc w:val="both"/>
        <w:rPr>
          <w:rFonts w:ascii="Arial Narrow" w:hAnsi="Arial Narrow" w:cs="Calibri"/>
          <w:color w:val="000000"/>
          <w:sz w:val="24"/>
          <w:szCs w:val="24"/>
          <w:lang w:val="hr-HR"/>
        </w:rPr>
      </w:pPr>
      <w:r w:rsidRPr="0082770E">
        <w:rPr>
          <w:rFonts w:ascii="Calibri"/>
          <w:lang w:val="hr-HR"/>
        </w:rPr>
        <w:t xml:space="preserve">Potvrdom slanja podataka oni se dostavljaju kompaniji </w:t>
      </w:r>
      <w:r w:rsidRPr="00815048">
        <w:rPr>
          <w:rFonts w:ascii="Calibri"/>
          <w:lang w:val="hr-HR"/>
        </w:rPr>
        <w:t>DEKRA usluge d.o.o. (podizvo</w:t>
      </w:r>
      <w:r w:rsidRPr="00815048">
        <w:rPr>
          <w:rFonts w:ascii="Calibri"/>
          <w:lang w:val="hr-HR"/>
        </w:rPr>
        <w:t>đ</w:t>
      </w:r>
      <w:r w:rsidRPr="00815048">
        <w:rPr>
          <w:rFonts w:ascii="Calibri"/>
          <w:lang w:val="hr-HR"/>
        </w:rPr>
        <w:t>a</w:t>
      </w:r>
      <w:r w:rsidRPr="00815048">
        <w:rPr>
          <w:rFonts w:ascii="Calibri"/>
          <w:lang w:val="hr-HR"/>
        </w:rPr>
        <w:t>č</w:t>
      </w:r>
      <w:r w:rsidRPr="00815048">
        <w:rPr>
          <w:rFonts w:ascii="Calibri"/>
          <w:lang w:val="hr-HR"/>
        </w:rPr>
        <w:t xml:space="preserve"> Organizatora) u cilju</w:t>
      </w:r>
      <w:r w:rsidRPr="0082770E">
        <w:rPr>
          <w:rFonts w:ascii="Calibri"/>
          <w:lang w:val="hr-HR"/>
        </w:rPr>
        <w:t xml:space="preserve"> provjere da li su ispunjeni uvjeti navedeni u Pravilima kako bi korisnik ostvario pravo na poklon. Time korisnik daje izri</w:t>
      </w:r>
      <w:r w:rsidRPr="0082770E">
        <w:rPr>
          <w:rFonts w:ascii="Calibri"/>
          <w:lang w:val="hr-HR"/>
        </w:rPr>
        <w:t>č</w:t>
      </w:r>
      <w:r w:rsidRPr="0082770E">
        <w:rPr>
          <w:rFonts w:ascii="Calibri"/>
          <w:lang w:val="hr-HR"/>
        </w:rPr>
        <w:t>itu suglasnost za kori</w:t>
      </w:r>
      <w:r w:rsidRPr="0082770E">
        <w:rPr>
          <w:rFonts w:ascii="Calibri"/>
          <w:lang w:val="hr-HR"/>
        </w:rPr>
        <w:t>š</w:t>
      </w:r>
      <w:r w:rsidRPr="0082770E">
        <w:rPr>
          <w:rFonts w:ascii="Calibri"/>
          <w:lang w:val="hr-HR"/>
        </w:rPr>
        <w:t>tenje njegovih osobnih podataka u skladu sa Pravilnikom. Da bi proces registracije bio uspje</w:t>
      </w:r>
      <w:r w:rsidRPr="0082770E">
        <w:rPr>
          <w:rFonts w:ascii="Calibri"/>
          <w:lang w:val="hr-HR"/>
        </w:rPr>
        <w:t>š</w:t>
      </w:r>
      <w:r w:rsidRPr="0082770E">
        <w:rPr>
          <w:rFonts w:ascii="Calibri"/>
          <w:lang w:val="hr-HR"/>
        </w:rPr>
        <w:t>an, suglasnost korisnika je neophodna</w:t>
      </w:r>
      <w:r w:rsidRPr="0082770E">
        <w:rPr>
          <w:rFonts w:ascii="Arial Narrow" w:hAnsi="Arial Narrow" w:cs="Calibri"/>
          <w:color w:val="000000"/>
          <w:sz w:val="24"/>
          <w:szCs w:val="24"/>
          <w:lang w:val="hr-HR"/>
        </w:rPr>
        <w:t xml:space="preserve">. </w:t>
      </w:r>
    </w:p>
    <w:p w14:paraId="642F2D65" w14:textId="77777777" w:rsidR="00373ADB" w:rsidRPr="0082770E" w:rsidRDefault="00373ADB" w:rsidP="00373ADB">
      <w:pPr>
        <w:spacing w:before="41"/>
        <w:ind w:left="-1020"/>
        <w:jc w:val="both"/>
        <w:rPr>
          <w:rFonts w:ascii="Calibri"/>
          <w:lang w:val="hr-HR"/>
        </w:rPr>
      </w:pPr>
    </w:p>
    <w:p w14:paraId="00ED62F2" w14:textId="77777777" w:rsidR="00373ADB" w:rsidRPr="0082770E" w:rsidRDefault="00373ADB" w:rsidP="00373ADB">
      <w:pPr>
        <w:adjustRightInd w:val="0"/>
        <w:jc w:val="both"/>
        <w:rPr>
          <w:rFonts w:ascii="Calibri"/>
          <w:lang w:val="hr-HR"/>
        </w:rPr>
        <w:sectPr w:rsidR="00373ADB" w:rsidRPr="0082770E" w:rsidSect="004E7B95">
          <w:pgSz w:w="12240" w:h="15840"/>
          <w:pgMar w:top="1380" w:right="1280" w:bottom="280" w:left="1140" w:header="720" w:footer="720" w:gutter="0"/>
          <w:cols w:space="720"/>
        </w:sectPr>
      </w:pPr>
      <w:r w:rsidRPr="0082770E">
        <w:rPr>
          <w:rFonts w:ascii="Calibri"/>
          <w:lang w:val="hr-HR"/>
        </w:rPr>
        <w:t>Uvjet za ostvarenje prava na poklone je uspje</w:t>
      </w:r>
      <w:r w:rsidRPr="0082770E">
        <w:rPr>
          <w:rFonts w:ascii="Calibri"/>
          <w:lang w:val="hr-HR"/>
        </w:rPr>
        <w:t>š</w:t>
      </w:r>
      <w:r w:rsidRPr="0082770E">
        <w:rPr>
          <w:rFonts w:ascii="Calibri"/>
          <w:lang w:val="hr-HR"/>
        </w:rPr>
        <w:t xml:space="preserve">na prijava na </w:t>
      </w:r>
      <w:r w:rsidRPr="00F86974">
        <w:rPr>
          <w:rFonts w:ascii="Calibri"/>
          <w:lang w:val="hr-HR"/>
        </w:rPr>
        <w:t>stranici</w:t>
      </w:r>
      <w:r w:rsidRPr="0082770E">
        <w:rPr>
          <w:rFonts w:ascii="Calibri"/>
          <w:lang w:val="hr-HR"/>
        </w:rPr>
        <w:t xml:space="preserve"> </w:t>
      </w:r>
      <w:r w:rsidRPr="00815048">
        <w:rPr>
          <w:rFonts w:ascii="Calibri"/>
          <w:lang w:val="hr-HR"/>
        </w:rPr>
        <w:t>http://xiaomipromocija.hr</w:t>
      </w:r>
    </w:p>
    <w:p w14:paraId="2DF99CEE" w14:textId="77777777" w:rsidR="00373ADB" w:rsidRPr="0082770E" w:rsidRDefault="00373ADB" w:rsidP="00373ADB">
      <w:pPr>
        <w:pStyle w:val="Tijeloteksta"/>
        <w:spacing w:before="10"/>
        <w:rPr>
          <w:rFonts w:ascii="Calibri"/>
          <w:sz w:val="18"/>
          <w:lang w:val="hr-HR"/>
        </w:rPr>
      </w:pPr>
    </w:p>
    <w:p w14:paraId="5C062715" w14:textId="77777777" w:rsidR="00373ADB" w:rsidRPr="0082770E" w:rsidRDefault="00373ADB" w:rsidP="00373ADB">
      <w:pPr>
        <w:pStyle w:val="Naslov2"/>
        <w:numPr>
          <w:ilvl w:val="0"/>
          <w:numId w:val="1"/>
        </w:numPr>
        <w:tabs>
          <w:tab w:val="num" w:pos="360"/>
          <w:tab w:val="left" w:pos="661"/>
        </w:tabs>
        <w:spacing w:before="56"/>
        <w:ind w:hanging="361"/>
        <w:rPr>
          <w:lang w:val="hr-HR"/>
        </w:rPr>
      </w:pPr>
      <w:r w:rsidRPr="0082770E">
        <w:rPr>
          <w:lang w:val="hr-HR"/>
        </w:rPr>
        <w:t>Isporuka</w:t>
      </w:r>
      <w:r w:rsidRPr="0082770E">
        <w:rPr>
          <w:spacing w:val="-5"/>
          <w:lang w:val="hr-HR"/>
        </w:rPr>
        <w:t xml:space="preserve"> </w:t>
      </w:r>
      <w:r w:rsidRPr="0082770E">
        <w:rPr>
          <w:lang w:val="hr-HR"/>
        </w:rPr>
        <w:t>kupljenih</w:t>
      </w:r>
      <w:r w:rsidRPr="0082770E">
        <w:rPr>
          <w:spacing w:val="-3"/>
          <w:lang w:val="hr-HR"/>
        </w:rPr>
        <w:t xml:space="preserve"> </w:t>
      </w:r>
      <w:r w:rsidRPr="0082770E">
        <w:rPr>
          <w:lang w:val="hr-HR"/>
        </w:rPr>
        <w:t>Uređaja</w:t>
      </w:r>
    </w:p>
    <w:p w14:paraId="7316470D" w14:textId="77777777" w:rsidR="00373ADB" w:rsidRPr="0082770E" w:rsidRDefault="00373ADB" w:rsidP="00373ADB">
      <w:pPr>
        <w:pStyle w:val="Tijeloteksta"/>
        <w:rPr>
          <w:rFonts w:ascii="Calibri"/>
          <w:b/>
          <w:sz w:val="22"/>
          <w:lang w:val="hr-HR"/>
        </w:rPr>
      </w:pPr>
    </w:p>
    <w:p w14:paraId="38B0ADF7" w14:textId="4DF70AF4" w:rsidR="00373ADB" w:rsidRPr="00815048" w:rsidRDefault="00373ADB" w:rsidP="00373ADB">
      <w:pPr>
        <w:spacing w:before="1"/>
        <w:ind w:left="300" w:right="152"/>
        <w:jc w:val="both"/>
        <w:rPr>
          <w:rFonts w:ascii="Calibri" w:hAnsi="Calibri"/>
          <w:lang w:val="hr-HR"/>
        </w:rPr>
      </w:pPr>
      <w:r w:rsidRPr="0082770E">
        <w:rPr>
          <w:rFonts w:ascii="Calibri" w:hAnsi="Calibri"/>
          <w:lang w:val="hr-HR"/>
        </w:rPr>
        <w:t xml:space="preserve">Uređaji koji su predmet ove promocije, a </w:t>
      </w:r>
      <w:r w:rsidRPr="00815048">
        <w:rPr>
          <w:rFonts w:ascii="Calibri" w:hAnsi="Calibri"/>
          <w:lang w:val="hr-HR"/>
        </w:rPr>
        <w:t>koji su kupljeni u Promotivnom periodu i u skladu s pravilima</w:t>
      </w:r>
      <w:r w:rsidRPr="00815048">
        <w:rPr>
          <w:rFonts w:ascii="Calibri" w:hAnsi="Calibri"/>
          <w:spacing w:val="1"/>
          <w:lang w:val="hr-HR"/>
        </w:rPr>
        <w:t xml:space="preserve"> </w:t>
      </w:r>
      <w:r w:rsidRPr="00815048">
        <w:rPr>
          <w:rFonts w:ascii="Calibri" w:hAnsi="Calibri"/>
          <w:lang w:val="hr-HR"/>
        </w:rPr>
        <w:t>ove promocije, bit će isporučeni kupcima od strane</w:t>
      </w:r>
      <w:r w:rsidR="00822598" w:rsidRPr="00822598">
        <w:rPr>
          <w:rFonts w:ascii="Calibri" w:hAnsi="Calibri"/>
          <w:lang w:val="hr-HR"/>
        </w:rPr>
        <w:t xml:space="preserve"> </w:t>
      </w:r>
      <w:r w:rsidR="00822598" w:rsidRPr="0082770E">
        <w:rPr>
          <w:rFonts w:ascii="Calibri" w:hAnsi="Calibri"/>
          <w:lang w:val="hr-HR"/>
        </w:rPr>
        <w:t>Prodajni</w:t>
      </w:r>
      <w:r w:rsidR="00822598">
        <w:rPr>
          <w:rFonts w:ascii="Calibri" w:hAnsi="Calibri"/>
          <w:lang w:val="hr-HR"/>
        </w:rPr>
        <w:t>h</w:t>
      </w:r>
      <w:r w:rsidR="00822598" w:rsidRPr="0082770E">
        <w:rPr>
          <w:rFonts w:ascii="Calibri" w:hAnsi="Calibri"/>
          <w:lang w:val="hr-HR"/>
        </w:rPr>
        <w:t xml:space="preserve"> partner</w:t>
      </w:r>
      <w:r w:rsidR="00822598">
        <w:rPr>
          <w:rFonts w:ascii="Calibri" w:hAnsi="Calibri"/>
          <w:lang w:val="hr-HR"/>
        </w:rPr>
        <w:t>a</w:t>
      </w:r>
      <w:r w:rsidR="00822598" w:rsidRPr="0082770E">
        <w:rPr>
          <w:rFonts w:ascii="Calibri" w:hAnsi="Calibri"/>
          <w:lang w:val="hr-HR"/>
        </w:rPr>
        <w:t xml:space="preserve"> </w:t>
      </w:r>
      <w:r w:rsidRPr="00815048">
        <w:rPr>
          <w:rFonts w:ascii="Calibri" w:hAnsi="Calibri"/>
          <w:lang w:val="hr-HR"/>
        </w:rPr>
        <w:t>Organizatora.</w:t>
      </w:r>
      <w:r w:rsidRPr="00815048">
        <w:rPr>
          <w:rFonts w:ascii="Calibri" w:hAnsi="Calibri"/>
          <w:spacing w:val="-10"/>
          <w:lang w:val="hr-HR"/>
        </w:rPr>
        <w:t xml:space="preserve"> </w:t>
      </w:r>
      <w:r w:rsidRPr="00815048">
        <w:rPr>
          <w:rFonts w:ascii="Calibri" w:hAnsi="Calibri"/>
          <w:lang w:val="hr-HR"/>
        </w:rPr>
        <w:t>Rok,</w:t>
      </w:r>
      <w:r w:rsidRPr="00815048">
        <w:rPr>
          <w:rFonts w:ascii="Calibri" w:hAnsi="Calibri"/>
          <w:spacing w:val="-10"/>
          <w:lang w:val="hr-HR"/>
        </w:rPr>
        <w:t xml:space="preserve"> </w:t>
      </w:r>
      <w:r w:rsidRPr="00815048">
        <w:rPr>
          <w:rFonts w:ascii="Calibri" w:hAnsi="Calibri"/>
          <w:lang w:val="hr-HR"/>
        </w:rPr>
        <w:t>vrijeme</w:t>
      </w:r>
      <w:r w:rsidRPr="00815048">
        <w:rPr>
          <w:rFonts w:ascii="Calibri" w:hAnsi="Calibri"/>
          <w:spacing w:val="-10"/>
          <w:lang w:val="hr-HR"/>
        </w:rPr>
        <w:t xml:space="preserve"> </w:t>
      </w:r>
      <w:r w:rsidRPr="00815048">
        <w:rPr>
          <w:rFonts w:ascii="Calibri" w:hAnsi="Calibri"/>
          <w:lang w:val="hr-HR"/>
        </w:rPr>
        <w:t>i</w:t>
      </w:r>
      <w:r w:rsidRPr="00815048">
        <w:rPr>
          <w:rFonts w:ascii="Calibri" w:hAnsi="Calibri"/>
          <w:spacing w:val="-8"/>
          <w:lang w:val="hr-HR"/>
        </w:rPr>
        <w:t xml:space="preserve"> </w:t>
      </w:r>
      <w:r w:rsidRPr="00815048">
        <w:rPr>
          <w:rFonts w:ascii="Calibri" w:hAnsi="Calibri"/>
          <w:lang w:val="hr-HR"/>
        </w:rPr>
        <w:t>način</w:t>
      </w:r>
      <w:r w:rsidRPr="00815048">
        <w:rPr>
          <w:rFonts w:ascii="Calibri" w:hAnsi="Calibri"/>
          <w:spacing w:val="-10"/>
          <w:lang w:val="hr-HR"/>
        </w:rPr>
        <w:t xml:space="preserve"> </w:t>
      </w:r>
      <w:r w:rsidRPr="00815048">
        <w:rPr>
          <w:rFonts w:ascii="Calibri" w:hAnsi="Calibri"/>
          <w:lang w:val="hr-HR"/>
        </w:rPr>
        <w:t>isporuke</w:t>
      </w:r>
      <w:r w:rsidRPr="00815048">
        <w:rPr>
          <w:rFonts w:ascii="Calibri" w:hAnsi="Calibri"/>
          <w:spacing w:val="-9"/>
          <w:lang w:val="hr-HR"/>
        </w:rPr>
        <w:t xml:space="preserve"> </w:t>
      </w:r>
      <w:r w:rsidRPr="00815048">
        <w:rPr>
          <w:rFonts w:ascii="Calibri" w:hAnsi="Calibri"/>
          <w:lang w:val="hr-HR"/>
        </w:rPr>
        <w:t>kupljenih</w:t>
      </w:r>
      <w:r w:rsidRPr="00815048">
        <w:rPr>
          <w:rFonts w:ascii="Calibri" w:hAnsi="Calibri"/>
          <w:spacing w:val="-9"/>
          <w:lang w:val="hr-HR"/>
        </w:rPr>
        <w:t xml:space="preserve"> </w:t>
      </w:r>
      <w:r w:rsidRPr="00815048">
        <w:rPr>
          <w:rFonts w:ascii="Calibri" w:hAnsi="Calibri"/>
          <w:lang w:val="hr-HR"/>
        </w:rPr>
        <w:t>Uređaja</w:t>
      </w:r>
      <w:r w:rsidRPr="00815048">
        <w:rPr>
          <w:rFonts w:ascii="Calibri" w:hAnsi="Calibri"/>
          <w:spacing w:val="-8"/>
          <w:lang w:val="hr-HR"/>
        </w:rPr>
        <w:t xml:space="preserve"> </w:t>
      </w:r>
      <w:r w:rsidRPr="00815048">
        <w:rPr>
          <w:rFonts w:ascii="Calibri" w:hAnsi="Calibri"/>
          <w:lang w:val="hr-HR"/>
        </w:rPr>
        <w:t>samostalno</w:t>
      </w:r>
      <w:r w:rsidRPr="00815048">
        <w:rPr>
          <w:rFonts w:ascii="Calibri" w:hAnsi="Calibri"/>
          <w:spacing w:val="-10"/>
          <w:lang w:val="hr-HR"/>
        </w:rPr>
        <w:t xml:space="preserve"> </w:t>
      </w:r>
      <w:r w:rsidRPr="00815048">
        <w:rPr>
          <w:rFonts w:ascii="Calibri" w:hAnsi="Calibri"/>
          <w:lang w:val="hr-HR"/>
        </w:rPr>
        <w:t>određuje</w:t>
      </w:r>
      <w:r w:rsidR="00822598" w:rsidRPr="00822598">
        <w:t xml:space="preserve"> </w:t>
      </w:r>
      <w:r w:rsidR="00822598" w:rsidRPr="00822598">
        <w:rPr>
          <w:rFonts w:ascii="Calibri" w:hAnsi="Calibri"/>
          <w:lang w:val="hr-HR"/>
        </w:rPr>
        <w:t xml:space="preserve">Prodajni partner </w:t>
      </w:r>
      <w:r w:rsidRPr="00815048">
        <w:rPr>
          <w:rFonts w:ascii="Calibri" w:hAnsi="Calibri"/>
          <w:lang w:val="hr-HR"/>
        </w:rPr>
        <w:t>Organizatora.</w:t>
      </w:r>
    </w:p>
    <w:p w14:paraId="6D0EBA77" w14:textId="77777777" w:rsidR="00373ADB" w:rsidRPr="0082770E" w:rsidRDefault="00373ADB" w:rsidP="00373ADB">
      <w:pPr>
        <w:spacing w:before="1"/>
        <w:ind w:left="300" w:right="152"/>
        <w:jc w:val="both"/>
        <w:rPr>
          <w:rFonts w:ascii="Calibri" w:hAnsi="Calibri"/>
          <w:lang w:val="hr-HR"/>
        </w:rPr>
      </w:pPr>
      <w:r w:rsidRPr="00815048">
        <w:rPr>
          <w:rFonts w:ascii="Calibri" w:hAnsi="Calibri"/>
          <w:lang w:val="hr-HR"/>
        </w:rPr>
        <w:t>Dostava poklona biti će izvršena o trošku Organizatora.</w:t>
      </w:r>
    </w:p>
    <w:p w14:paraId="691449FC" w14:textId="77777777" w:rsidR="00373ADB" w:rsidRPr="0082770E" w:rsidRDefault="00373ADB" w:rsidP="00373ADB">
      <w:pPr>
        <w:pStyle w:val="Tijeloteksta"/>
        <w:spacing w:before="10"/>
        <w:rPr>
          <w:rFonts w:ascii="Calibri"/>
          <w:sz w:val="21"/>
          <w:lang w:val="hr-HR"/>
        </w:rPr>
      </w:pPr>
    </w:p>
    <w:p w14:paraId="4A6731F8" w14:textId="77777777" w:rsidR="00373ADB" w:rsidRPr="0082770E" w:rsidRDefault="00373ADB" w:rsidP="00373ADB">
      <w:pPr>
        <w:pStyle w:val="Naslov2"/>
        <w:numPr>
          <w:ilvl w:val="0"/>
          <w:numId w:val="1"/>
        </w:numPr>
        <w:tabs>
          <w:tab w:val="num" w:pos="360"/>
          <w:tab w:val="left" w:pos="661"/>
        </w:tabs>
        <w:ind w:hanging="361"/>
        <w:rPr>
          <w:lang w:val="hr-HR"/>
        </w:rPr>
      </w:pPr>
      <w:r w:rsidRPr="0082770E">
        <w:rPr>
          <w:lang w:val="hr-HR"/>
        </w:rPr>
        <w:t>Pravo</w:t>
      </w:r>
      <w:r w:rsidRPr="0082770E">
        <w:rPr>
          <w:spacing w:val="-4"/>
          <w:lang w:val="hr-HR"/>
        </w:rPr>
        <w:t xml:space="preserve"> </w:t>
      </w:r>
      <w:r w:rsidRPr="0082770E">
        <w:rPr>
          <w:lang w:val="hr-HR"/>
        </w:rPr>
        <w:t>izmjene</w:t>
      </w:r>
      <w:r w:rsidRPr="0082770E">
        <w:rPr>
          <w:spacing w:val="-4"/>
          <w:lang w:val="hr-HR"/>
        </w:rPr>
        <w:t xml:space="preserve"> </w:t>
      </w:r>
      <w:r w:rsidRPr="0082770E">
        <w:rPr>
          <w:lang w:val="hr-HR"/>
        </w:rPr>
        <w:t>pravila</w:t>
      </w:r>
      <w:r w:rsidRPr="0082770E">
        <w:rPr>
          <w:spacing w:val="-4"/>
          <w:lang w:val="hr-HR"/>
        </w:rPr>
        <w:t xml:space="preserve"> </w:t>
      </w:r>
      <w:r w:rsidRPr="0082770E">
        <w:rPr>
          <w:lang w:val="hr-HR"/>
        </w:rPr>
        <w:t>promocije</w:t>
      </w:r>
    </w:p>
    <w:p w14:paraId="73F4E6BC" w14:textId="77777777" w:rsidR="00373ADB" w:rsidRPr="0082770E" w:rsidRDefault="00373ADB" w:rsidP="00373ADB">
      <w:pPr>
        <w:pStyle w:val="Tijeloteksta"/>
        <w:spacing w:before="9"/>
        <w:rPr>
          <w:rFonts w:ascii="Calibri"/>
          <w:b/>
          <w:sz w:val="19"/>
          <w:lang w:val="hr-HR"/>
        </w:rPr>
      </w:pPr>
    </w:p>
    <w:p w14:paraId="1544ACDD" w14:textId="77777777" w:rsidR="00373ADB" w:rsidRPr="0082770E" w:rsidRDefault="00373ADB" w:rsidP="00373ADB">
      <w:pPr>
        <w:spacing w:line="276" w:lineRule="auto"/>
        <w:ind w:left="300" w:right="152"/>
        <w:jc w:val="both"/>
        <w:rPr>
          <w:rFonts w:ascii="Calibri" w:hAnsi="Calibri"/>
          <w:lang w:val="hr-HR"/>
        </w:rPr>
      </w:pPr>
      <w:r w:rsidRPr="0082770E">
        <w:rPr>
          <w:rFonts w:ascii="Calibri" w:hAnsi="Calibri"/>
          <w:lang w:val="hr-HR"/>
        </w:rPr>
        <w:t>Organizatori zadržavaju pravo da u bilo koje vrijeme, iz opravdanih razloga, izvrši izmjene ovih Pravila, uz</w:t>
      </w:r>
      <w:r w:rsidRPr="0082770E">
        <w:rPr>
          <w:rFonts w:ascii="Calibri" w:hAnsi="Calibri"/>
          <w:spacing w:val="1"/>
          <w:lang w:val="hr-HR"/>
        </w:rPr>
        <w:t xml:space="preserve"> </w:t>
      </w:r>
      <w:r w:rsidRPr="0082770E">
        <w:rPr>
          <w:rFonts w:ascii="Calibri" w:hAnsi="Calibri"/>
          <w:lang w:val="hr-HR"/>
        </w:rPr>
        <w:t>obavezu</w:t>
      </w:r>
      <w:r w:rsidRPr="0082770E">
        <w:rPr>
          <w:rFonts w:ascii="Calibri" w:hAnsi="Calibri"/>
          <w:spacing w:val="-2"/>
          <w:lang w:val="hr-HR"/>
        </w:rPr>
        <w:t xml:space="preserve"> </w:t>
      </w:r>
      <w:r w:rsidRPr="0082770E">
        <w:rPr>
          <w:rFonts w:ascii="Calibri" w:hAnsi="Calibri"/>
          <w:lang w:val="hr-HR"/>
        </w:rPr>
        <w:t>da iste, bez</w:t>
      </w:r>
      <w:r w:rsidRPr="0082770E">
        <w:rPr>
          <w:rFonts w:ascii="Calibri" w:hAnsi="Calibri"/>
          <w:spacing w:val="-3"/>
          <w:lang w:val="hr-HR"/>
        </w:rPr>
        <w:t xml:space="preserve"> </w:t>
      </w:r>
      <w:r w:rsidRPr="0082770E">
        <w:rPr>
          <w:rFonts w:ascii="Calibri" w:hAnsi="Calibri"/>
          <w:lang w:val="hr-HR"/>
        </w:rPr>
        <w:t>odlaganja,</w:t>
      </w:r>
      <w:r w:rsidRPr="0082770E">
        <w:rPr>
          <w:rFonts w:ascii="Calibri" w:hAnsi="Calibri"/>
          <w:spacing w:val="1"/>
          <w:lang w:val="hr-HR"/>
        </w:rPr>
        <w:t xml:space="preserve"> </w:t>
      </w:r>
      <w:r w:rsidRPr="0082770E">
        <w:rPr>
          <w:rFonts w:ascii="Calibri" w:hAnsi="Calibri"/>
          <w:lang w:val="hr-HR"/>
        </w:rPr>
        <w:t>javno</w:t>
      </w:r>
      <w:r w:rsidRPr="0082770E">
        <w:rPr>
          <w:rFonts w:ascii="Calibri" w:hAnsi="Calibri"/>
          <w:spacing w:val="-1"/>
          <w:lang w:val="hr-HR"/>
        </w:rPr>
        <w:t xml:space="preserve"> </w:t>
      </w:r>
      <w:r w:rsidRPr="0082770E">
        <w:rPr>
          <w:rFonts w:ascii="Calibri" w:hAnsi="Calibri"/>
          <w:lang w:val="hr-HR"/>
        </w:rPr>
        <w:t>objavi.</w:t>
      </w:r>
    </w:p>
    <w:p w14:paraId="06A869CA" w14:textId="77777777" w:rsidR="00373ADB" w:rsidRPr="0082770E" w:rsidRDefault="00373ADB" w:rsidP="00373ADB">
      <w:pPr>
        <w:pStyle w:val="Tijeloteksta"/>
        <w:spacing w:before="6"/>
        <w:rPr>
          <w:rFonts w:ascii="Calibri"/>
          <w:sz w:val="16"/>
          <w:lang w:val="hr-HR"/>
        </w:rPr>
      </w:pPr>
    </w:p>
    <w:p w14:paraId="05EF1326" w14:textId="77777777" w:rsidR="00373ADB" w:rsidRPr="0082770E" w:rsidRDefault="00373ADB" w:rsidP="00373ADB">
      <w:pPr>
        <w:pStyle w:val="Naslov2"/>
        <w:numPr>
          <w:ilvl w:val="0"/>
          <w:numId w:val="1"/>
        </w:numPr>
        <w:tabs>
          <w:tab w:val="num" w:pos="360"/>
          <w:tab w:val="left" w:pos="661"/>
        </w:tabs>
        <w:ind w:hanging="361"/>
        <w:rPr>
          <w:lang w:val="hr-HR"/>
        </w:rPr>
      </w:pPr>
      <w:r w:rsidRPr="0082770E">
        <w:rPr>
          <w:lang w:val="hr-HR"/>
        </w:rPr>
        <w:t>Kontakt</w:t>
      </w:r>
    </w:p>
    <w:p w14:paraId="3FBE4516" w14:textId="77777777" w:rsidR="00373ADB" w:rsidRPr="0082770E" w:rsidRDefault="00373ADB" w:rsidP="00373ADB">
      <w:pPr>
        <w:pStyle w:val="Tijeloteksta"/>
        <w:rPr>
          <w:rFonts w:ascii="Calibri"/>
          <w:b/>
          <w:sz w:val="19"/>
          <w:lang w:val="hr-HR"/>
        </w:rPr>
      </w:pPr>
    </w:p>
    <w:p w14:paraId="016D443F" w14:textId="77777777" w:rsidR="00373ADB" w:rsidRPr="0082770E" w:rsidRDefault="00373ADB" w:rsidP="00373ADB">
      <w:pPr>
        <w:spacing w:before="1"/>
        <w:ind w:left="300"/>
        <w:jc w:val="both"/>
        <w:rPr>
          <w:rFonts w:ascii="Calibri"/>
          <w:lang w:val="hr-HR"/>
        </w:rPr>
      </w:pPr>
      <w:r w:rsidRPr="00815048">
        <w:rPr>
          <w:rFonts w:ascii="Calibri"/>
          <w:lang w:val="hr-HR"/>
        </w:rPr>
        <w:t>E-mail</w:t>
      </w:r>
      <w:r w:rsidRPr="00815048">
        <w:rPr>
          <w:rFonts w:ascii="Calibri"/>
          <w:spacing w:val="-4"/>
          <w:lang w:val="hr-HR"/>
        </w:rPr>
        <w:t xml:space="preserve"> </w:t>
      </w:r>
      <w:r w:rsidRPr="00815048">
        <w:rPr>
          <w:rFonts w:ascii="Calibri"/>
          <w:lang w:val="hr-HR"/>
        </w:rPr>
        <w:t>adresa</w:t>
      </w:r>
      <w:r w:rsidRPr="00815048">
        <w:rPr>
          <w:rFonts w:ascii="Calibri"/>
          <w:spacing w:val="-2"/>
          <w:lang w:val="hr-HR"/>
        </w:rPr>
        <w:t xml:space="preserve"> </w:t>
      </w:r>
      <w:r w:rsidRPr="00815048">
        <w:rPr>
          <w:rFonts w:ascii="Calibri"/>
          <w:lang w:val="hr-HR"/>
        </w:rPr>
        <w:t>za</w:t>
      </w:r>
      <w:r w:rsidRPr="00815048">
        <w:rPr>
          <w:rFonts w:ascii="Calibri"/>
          <w:spacing w:val="-4"/>
          <w:lang w:val="hr-HR"/>
        </w:rPr>
        <w:t xml:space="preserve"> </w:t>
      </w:r>
      <w:r w:rsidRPr="00815048">
        <w:rPr>
          <w:rFonts w:ascii="Calibri"/>
          <w:lang w:val="hr-HR"/>
        </w:rPr>
        <w:t>kontakt</w:t>
      </w:r>
      <w:r w:rsidRPr="00815048">
        <w:rPr>
          <w:rFonts w:ascii="Calibri"/>
          <w:spacing w:val="-2"/>
          <w:lang w:val="hr-HR"/>
        </w:rPr>
        <w:t xml:space="preserve"> </w:t>
      </w:r>
      <w:r w:rsidRPr="00815048">
        <w:rPr>
          <w:rFonts w:ascii="Calibri"/>
          <w:lang w:val="hr-HR"/>
        </w:rPr>
        <w:t>u</w:t>
      </w:r>
      <w:r w:rsidRPr="00815048">
        <w:rPr>
          <w:rFonts w:ascii="Calibri"/>
          <w:spacing w:val="-6"/>
          <w:lang w:val="hr-HR"/>
        </w:rPr>
        <w:t xml:space="preserve"> </w:t>
      </w:r>
      <w:r w:rsidRPr="00815048">
        <w:rPr>
          <w:rFonts w:ascii="Calibri"/>
          <w:lang w:val="hr-HR"/>
        </w:rPr>
        <w:t>pogledu</w:t>
      </w:r>
      <w:r w:rsidRPr="00815048">
        <w:rPr>
          <w:rFonts w:ascii="Calibri"/>
          <w:spacing w:val="-3"/>
          <w:lang w:val="hr-HR"/>
        </w:rPr>
        <w:t xml:space="preserve"> </w:t>
      </w:r>
      <w:r w:rsidRPr="00815048">
        <w:rPr>
          <w:rFonts w:ascii="Calibri"/>
          <w:lang w:val="hr-HR"/>
        </w:rPr>
        <w:t>predmetne</w:t>
      </w:r>
      <w:r w:rsidRPr="00815048">
        <w:rPr>
          <w:rFonts w:ascii="Calibri"/>
          <w:spacing w:val="-5"/>
          <w:lang w:val="hr-HR"/>
        </w:rPr>
        <w:t xml:space="preserve"> </w:t>
      </w:r>
      <w:r w:rsidRPr="00815048">
        <w:rPr>
          <w:rFonts w:ascii="Calibri"/>
          <w:lang w:val="hr-HR"/>
        </w:rPr>
        <w:t>promocije:</w:t>
      </w:r>
      <w:r w:rsidRPr="0082770E">
        <w:rPr>
          <w:rFonts w:ascii="Calibri"/>
          <w:lang w:val="hr-HR"/>
        </w:rPr>
        <w:t xml:space="preserve">  </w:t>
      </w:r>
      <w:hyperlink r:id="rId5" w:history="1">
        <w:r w:rsidRPr="0082770E">
          <w:rPr>
            <w:rStyle w:val="Hiperveza"/>
            <w:lang w:val="hr-HR"/>
          </w:rPr>
          <w:t>prijava@xiaomipromocija.hr</w:t>
        </w:r>
      </w:hyperlink>
    </w:p>
    <w:p w14:paraId="57DFE3E6" w14:textId="77777777" w:rsidR="00373ADB" w:rsidRPr="0082770E" w:rsidRDefault="00373ADB" w:rsidP="00373ADB">
      <w:pPr>
        <w:spacing w:before="1"/>
        <w:jc w:val="both"/>
        <w:rPr>
          <w:rFonts w:ascii="Malgun Gothic"/>
          <w:sz w:val="21"/>
          <w:lang w:val="hr-HR"/>
        </w:rPr>
      </w:pPr>
    </w:p>
    <w:p w14:paraId="4336E58B" w14:textId="77777777" w:rsidR="00373ADB" w:rsidRPr="0082770E" w:rsidRDefault="00373ADB" w:rsidP="00373ADB">
      <w:pPr>
        <w:spacing w:line="276" w:lineRule="auto"/>
        <w:ind w:left="300" w:right="152"/>
        <w:jc w:val="both"/>
        <w:rPr>
          <w:rFonts w:ascii="Calibri" w:hAnsi="Calibri"/>
          <w:lang w:val="hr-HR"/>
        </w:rPr>
      </w:pPr>
      <w:r w:rsidRPr="0082770E">
        <w:rPr>
          <w:rFonts w:ascii="Calibri" w:hAnsi="Calibri"/>
          <w:lang w:val="hr-HR"/>
        </w:rPr>
        <w:t xml:space="preserve">Ukoliko imate bilo kakvih poteškoća sa prijavom, u što kraćem roku se obratite na mail - </w:t>
      </w:r>
      <w:hyperlink r:id="rId6" w:history="1">
        <w:r w:rsidRPr="0082770E">
          <w:rPr>
            <w:rStyle w:val="Hiperveza"/>
            <w:lang w:val="hr-HR"/>
          </w:rPr>
          <w:t>prijava@xiaomipromocija.hr</w:t>
        </w:r>
      </w:hyperlink>
      <w:r w:rsidRPr="0082770E">
        <w:rPr>
          <w:rFonts w:ascii="Calibri" w:hAnsi="Calibri"/>
          <w:lang w:val="hr-HR"/>
        </w:rPr>
        <w:t xml:space="preserve">, svakog radnog dana od </w:t>
      </w:r>
      <w:r w:rsidRPr="00815048">
        <w:rPr>
          <w:rFonts w:ascii="Calibri" w:hAnsi="Calibri"/>
          <w:lang w:val="hr-HR"/>
        </w:rPr>
        <w:t>10h do 14h.</w:t>
      </w:r>
      <w:r w:rsidRPr="0082770E">
        <w:rPr>
          <w:rFonts w:ascii="Calibri" w:hAnsi="Calibri"/>
          <w:lang w:val="hr-HR"/>
        </w:rPr>
        <w:t xml:space="preserve"> </w:t>
      </w:r>
    </w:p>
    <w:p w14:paraId="2C10D585" w14:textId="77777777" w:rsidR="00373ADB" w:rsidRPr="0082770E" w:rsidRDefault="00373ADB" w:rsidP="00373ADB">
      <w:pPr>
        <w:spacing w:before="1"/>
        <w:jc w:val="both"/>
        <w:rPr>
          <w:rFonts w:ascii="Malgun Gothic"/>
          <w:sz w:val="21"/>
          <w:lang w:val="hr-HR"/>
        </w:rPr>
      </w:pPr>
    </w:p>
    <w:p w14:paraId="1CDC28DC" w14:textId="77777777" w:rsidR="00373ADB" w:rsidRPr="0082770E" w:rsidRDefault="00373ADB" w:rsidP="00373ADB">
      <w:pPr>
        <w:spacing w:before="1"/>
        <w:jc w:val="both"/>
        <w:rPr>
          <w:rFonts w:ascii="Malgun Gothic"/>
          <w:sz w:val="21"/>
          <w:lang w:val="hr-HR"/>
        </w:rPr>
      </w:pPr>
    </w:p>
    <w:p w14:paraId="451835B8" w14:textId="77777777" w:rsidR="00373ADB" w:rsidRPr="0082770E" w:rsidRDefault="00373ADB" w:rsidP="00373ADB">
      <w:pPr>
        <w:pStyle w:val="Naslov2"/>
        <w:tabs>
          <w:tab w:val="left" w:pos="661"/>
        </w:tabs>
        <w:spacing w:before="56"/>
        <w:ind w:left="0" w:firstLine="0"/>
        <w:rPr>
          <w:lang w:val="hr-HR"/>
        </w:rPr>
      </w:pPr>
      <w:r w:rsidRPr="0082770E">
        <w:rPr>
          <w:lang w:val="hr-HR"/>
        </w:rPr>
        <w:t>PRAVILNIK O UPOTREBI I PODEŠAVANJU PODATAKA O PRIVATNOSTI</w:t>
      </w:r>
    </w:p>
    <w:p w14:paraId="4CD1BDB8" w14:textId="77777777" w:rsidR="00373ADB" w:rsidRPr="0082770E" w:rsidRDefault="00373ADB" w:rsidP="00373ADB">
      <w:pPr>
        <w:spacing w:before="1"/>
        <w:jc w:val="both"/>
        <w:rPr>
          <w:rFonts w:ascii="Malgun Gothic"/>
          <w:sz w:val="21"/>
          <w:lang w:val="hr-HR"/>
        </w:rPr>
      </w:pPr>
    </w:p>
    <w:p w14:paraId="25680893" w14:textId="77777777" w:rsidR="00373ADB" w:rsidRPr="0082770E" w:rsidRDefault="00373ADB" w:rsidP="00373ADB">
      <w:pPr>
        <w:spacing w:line="276" w:lineRule="auto"/>
        <w:ind w:left="300" w:right="152"/>
        <w:jc w:val="both"/>
        <w:rPr>
          <w:rFonts w:ascii="Calibri" w:hAnsi="Calibri"/>
          <w:lang w:val="hr-HR"/>
        </w:rPr>
      </w:pPr>
      <w:r w:rsidRPr="0082770E">
        <w:rPr>
          <w:rFonts w:ascii="Calibri" w:hAnsi="Calibri"/>
          <w:lang w:val="hr-HR"/>
        </w:rPr>
        <w:t>Ova Izjava o zaštiti osobnih podataka za društvo </w:t>
      </w:r>
      <w:r w:rsidRPr="0082770E">
        <w:rPr>
          <w:rFonts w:ascii="Calibri" w:hAnsi="Calibri"/>
          <w:b/>
          <w:bCs/>
          <w:lang w:val="hr-HR"/>
        </w:rPr>
        <w:t>DEKRA usluge d.o.o., 10000 Zagreb, Horvatova 82/6, OIB: 20287116004</w:t>
      </w:r>
      <w:r w:rsidRPr="0082770E">
        <w:rPr>
          <w:rFonts w:ascii="Calibri" w:hAnsi="Calibri"/>
          <w:lang w:val="hr-HR"/>
        </w:rPr>
        <w:t xml:space="preserve"> (Voditelj obrade), izrađena je sukladno Općoj Uredbi (EU) broja 2016/679 Europskog parlamenta i vijeća od dana 27. travnja 2016. godine, a koja se primjenjuje od 25. svibnja 2018. godine.</w:t>
      </w:r>
    </w:p>
    <w:p w14:paraId="231DA2E1" w14:textId="77777777" w:rsidR="00373ADB" w:rsidRPr="0082770E" w:rsidRDefault="00373ADB" w:rsidP="00373ADB">
      <w:pPr>
        <w:spacing w:line="276" w:lineRule="auto"/>
        <w:ind w:left="300" w:right="152"/>
        <w:jc w:val="both"/>
        <w:rPr>
          <w:rFonts w:ascii="Calibri" w:hAnsi="Calibri"/>
          <w:lang w:val="hr-HR"/>
        </w:rPr>
      </w:pPr>
    </w:p>
    <w:p w14:paraId="42FE6369" w14:textId="77777777" w:rsidR="00373ADB" w:rsidRPr="0082770E" w:rsidRDefault="00373ADB" w:rsidP="00373ADB">
      <w:pPr>
        <w:spacing w:line="276" w:lineRule="auto"/>
        <w:ind w:left="300" w:right="152"/>
        <w:jc w:val="both"/>
        <w:rPr>
          <w:rFonts w:ascii="Calibri" w:hAnsi="Calibri"/>
          <w:lang w:val="hr-HR"/>
        </w:rPr>
      </w:pPr>
      <w:r w:rsidRPr="0082770E">
        <w:rPr>
          <w:rFonts w:ascii="Calibri" w:hAnsi="Calibri"/>
          <w:lang w:val="hr-HR"/>
        </w:rPr>
        <w:t>Društvo DEKRA usluge d.o.o., 10000 Zagreb, Horvatova 82/6, OIB: 20287116004 s Vašim će osobnim podacima postupati sukladno Općoj uredbi (EU) 2016/679 o zaštiti pojedinaca u vezi s obradom osobnih podatka i slobodnom kretanju takvih podatka, Zakonom o provedbi Opće uredbe o zaštiti osobnih podataka (NN 42/2018) odnosno drugim nacionalnim zakonom temeljenom na predmetnoj Uredbi i uz primjenu odgovarajućih tehničkih i sigurnosnih mjera zaštite osobnih podataka od neovlaštenog pristupa, zloporabe, otkrivanja, gubitka ili uništenja.</w:t>
      </w:r>
    </w:p>
    <w:p w14:paraId="34388C89" w14:textId="77777777" w:rsidR="00373ADB" w:rsidRPr="0082770E" w:rsidRDefault="00373ADB" w:rsidP="00373ADB">
      <w:pPr>
        <w:spacing w:before="1"/>
        <w:jc w:val="both"/>
        <w:rPr>
          <w:rFonts w:ascii="Open Sans" w:hAnsi="Open Sans" w:cs="Open Sans"/>
          <w:color w:val="160202"/>
          <w:spacing w:val="3"/>
          <w:shd w:val="clear" w:color="auto" w:fill="FFFFFF"/>
          <w:lang w:val="hr-HR"/>
        </w:rPr>
      </w:pPr>
    </w:p>
    <w:p w14:paraId="787431FE" w14:textId="77777777" w:rsidR="00373ADB" w:rsidRPr="0082770E" w:rsidRDefault="00373ADB" w:rsidP="00373ADB">
      <w:pPr>
        <w:pStyle w:val="Naslov2"/>
        <w:tabs>
          <w:tab w:val="left" w:pos="661"/>
        </w:tabs>
        <w:spacing w:before="56"/>
        <w:ind w:left="0" w:firstLine="0"/>
        <w:rPr>
          <w:lang w:val="hr-HR"/>
        </w:rPr>
      </w:pPr>
      <w:r w:rsidRPr="0082770E">
        <w:rPr>
          <w:lang w:val="hr-HR"/>
        </w:rPr>
        <w:t xml:space="preserve">Koji podaci se prikupljaju na ovoj stranici? </w:t>
      </w:r>
    </w:p>
    <w:p w14:paraId="1CAECF64" w14:textId="77777777" w:rsidR="00373ADB" w:rsidRPr="0082770E" w:rsidRDefault="00373ADB" w:rsidP="00373ADB">
      <w:pPr>
        <w:adjustRightInd w:val="0"/>
        <w:jc w:val="both"/>
        <w:rPr>
          <w:rFonts w:ascii="Arial Narrow" w:hAnsi="Arial Narrow" w:cs="Calibri"/>
          <w:sz w:val="24"/>
          <w:szCs w:val="24"/>
          <w:lang w:val="hr-HR"/>
        </w:rPr>
      </w:pPr>
    </w:p>
    <w:p w14:paraId="7956FB61" w14:textId="77777777" w:rsidR="00373ADB" w:rsidRPr="0082770E" w:rsidRDefault="00373ADB" w:rsidP="00373ADB">
      <w:pPr>
        <w:adjustRightInd w:val="0"/>
        <w:jc w:val="both"/>
        <w:rPr>
          <w:rFonts w:ascii="Arial Narrow" w:hAnsi="Arial Narrow" w:cs="Calibri"/>
          <w:color w:val="000000"/>
          <w:sz w:val="24"/>
          <w:szCs w:val="24"/>
          <w:lang w:val="hr-HR"/>
        </w:rPr>
      </w:pPr>
      <w:r w:rsidRPr="0082770E">
        <w:rPr>
          <w:rFonts w:ascii="Arial Narrow" w:hAnsi="Arial Narrow" w:cs="Calibri"/>
          <w:color w:val="000000"/>
          <w:sz w:val="24"/>
          <w:szCs w:val="24"/>
          <w:lang w:val="hr-HR"/>
        </w:rPr>
        <w:t>Podaci koji se prikupljaju na ovoj stranici se odnose na podatke potrebne za dostavljanje poklon uređaja sa čime su posjetioci ove stranice prethodno upoznati. Konkretno, podaci koji se prikupljaju na ovoj stranici su podaci koje korisnik unese u formular za prijavu definirani u točki 4 ovih pravila.</w:t>
      </w:r>
    </w:p>
    <w:p w14:paraId="18F6A017" w14:textId="77777777" w:rsidR="00373ADB" w:rsidRPr="0082770E" w:rsidRDefault="00373ADB" w:rsidP="00373ADB">
      <w:pPr>
        <w:spacing w:before="1"/>
        <w:jc w:val="both"/>
        <w:rPr>
          <w:rFonts w:ascii="Open Sans" w:hAnsi="Open Sans" w:cs="Open Sans"/>
          <w:color w:val="160202"/>
          <w:spacing w:val="3"/>
          <w:shd w:val="clear" w:color="auto" w:fill="FFFFFF"/>
          <w:lang w:val="hr-HR"/>
        </w:rPr>
      </w:pPr>
    </w:p>
    <w:p w14:paraId="486862E7" w14:textId="77777777" w:rsidR="00373ADB" w:rsidRPr="0082770E" w:rsidRDefault="00373ADB" w:rsidP="00373ADB">
      <w:pPr>
        <w:spacing w:before="1"/>
        <w:jc w:val="both"/>
        <w:rPr>
          <w:rFonts w:ascii="Open Sans" w:hAnsi="Open Sans" w:cs="Open Sans"/>
          <w:color w:val="160202"/>
          <w:spacing w:val="3"/>
          <w:shd w:val="clear" w:color="auto" w:fill="FFFFFF"/>
          <w:lang w:val="hr-HR"/>
        </w:rPr>
      </w:pPr>
    </w:p>
    <w:p w14:paraId="67A71BDF" w14:textId="77777777" w:rsidR="00373ADB" w:rsidRPr="0082770E" w:rsidRDefault="00373ADB" w:rsidP="00373ADB">
      <w:pPr>
        <w:pStyle w:val="Naslov2"/>
        <w:tabs>
          <w:tab w:val="left" w:pos="661"/>
        </w:tabs>
        <w:spacing w:before="56"/>
        <w:ind w:left="0" w:firstLine="0"/>
        <w:rPr>
          <w:lang w:val="hr-HR"/>
        </w:rPr>
      </w:pPr>
      <w:r w:rsidRPr="0082770E">
        <w:rPr>
          <w:lang w:val="hr-HR"/>
        </w:rPr>
        <w:t xml:space="preserve">Tko upravlja podacima o privatnosti na ovoj stranici? </w:t>
      </w:r>
    </w:p>
    <w:p w14:paraId="10E51FB1" w14:textId="77777777" w:rsidR="00373ADB" w:rsidRPr="0082770E" w:rsidRDefault="00373ADB" w:rsidP="00373ADB">
      <w:pPr>
        <w:spacing w:before="1"/>
        <w:jc w:val="both"/>
        <w:rPr>
          <w:rFonts w:ascii="Malgun Gothic"/>
          <w:sz w:val="21"/>
          <w:lang w:val="hr-HR"/>
        </w:rPr>
      </w:pPr>
    </w:p>
    <w:p w14:paraId="40FD8F6F" w14:textId="77777777" w:rsidR="00373ADB" w:rsidRPr="0082770E" w:rsidRDefault="00373ADB" w:rsidP="00373ADB">
      <w:pPr>
        <w:adjustRightInd w:val="0"/>
        <w:jc w:val="both"/>
        <w:rPr>
          <w:rFonts w:ascii="Arial Narrow" w:hAnsi="Arial Narrow" w:cs="Calibri"/>
          <w:b/>
          <w:bCs/>
          <w:color w:val="000000"/>
          <w:sz w:val="24"/>
          <w:szCs w:val="24"/>
          <w:lang w:val="hr-HR"/>
        </w:rPr>
      </w:pPr>
      <w:r w:rsidRPr="0082770E">
        <w:rPr>
          <w:rFonts w:ascii="Arial Narrow" w:hAnsi="Arial Narrow" w:cs="Calibri"/>
          <w:color w:val="000000"/>
          <w:sz w:val="24"/>
          <w:szCs w:val="24"/>
          <w:lang w:val="hr-HR"/>
        </w:rPr>
        <w:t xml:space="preserve">Podaci o privatnosti na ovoj stranici se nalaze pod kontrolom DEKRA Usluge d.o.o., sa sjedištem u Zagrebu, na adresi Horvatova 82, </w:t>
      </w:r>
      <w:r w:rsidRPr="0082770E">
        <w:rPr>
          <w:rFonts w:ascii="Calibri" w:hAnsi="Calibri"/>
          <w:lang w:val="hr-HR"/>
        </w:rPr>
        <w:t>OIB: 20287116004</w:t>
      </w:r>
      <w:r w:rsidRPr="0082770E">
        <w:rPr>
          <w:rFonts w:ascii="Arial Narrow" w:hAnsi="Arial Narrow" w:cs="Calibri"/>
          <w:color w:val="000000"/>
          <w:sz w:val="24"/>
          <w:szCs w:val="24"/>
          <w:lang w:val="hr-HR"/>
        </w:rPr>
        <w:t>. DEKRA Usluge d.o.o. nastupa u svojstvu Rukovodioca podacima.</w:t>
      </w:r>
    </w:p>
    <w:p w14:paraId="5A746FC3" w14:textId="77777777" w:rsidR="00373ADB" w:rsidRPr="0082770E" w:rsidRDefault="00373ADB" w:rsidP="00373ADB">
      <w:pPr>
        <w:spacing w:before="1"/>
        <w:jc w:val="both"/>
        <w:rPr>
          <w:rFonts w:ascii="Malgun Gothic"/>
          <w:sz w:val="21"/>
          <w:lang w:val="hr-HR"/>
        </w:rPr>
      </w:pPr>
    </w:p>
    <w:p w14:paraId="3FF06EE5" w14:textId="77777777" w:rsidR="00373ADB" w:rsidRPr="0082770E" w:rsidRDefault="00373ADB" w:rsidP="00373ADB">
      <w:pPr>
        <w:spacing w:before="1"/>
        <w:jc w:val="both"/>
        <w:rPr>
          <w:rFonts w:ascii="Malgun Gothic"/>
          <w:sz w:val="21"/>
          <w:lang w:val="hr-HR"/>
        </w:rPr>
      </w:pPr>
    </w:p>
    <w:p w14:paraId="0BA5F0DD" w14:textId="77777777" w:rsidR="00975C81" w:rsidRDefault="00975C81" w:rsidP="00373ADB">
      <w:pPr>
        <w:pStyle w:val="Naslov2"/>
        <w:tabs>
          <w:tab w:val="left" w:pos="661"/>
        </w:tabs>
        <w:spacing w:before="56"/>
        <w:ind w:left="0" w:firstLine="0"/>
        <w:rPr>
          <w:lang w:val="hr-HR"/>
        </w:rPr>
      </w:pPr>
    </w:p>
    <w:p w14:paraId="05DB25FB" w14:textId="115882FD" w:rsidR="00373ADB" w:rsidRPr="0082770E" w:rsidRDefault="00373ADB" w:rsidP="00373ADB">
      <w:pPr>
        <w:pStyle w:val="Naslov2"/>
        <w:tabs>
          <w:tab w:val="left" w:pos="661"/>
        </w:tabs>
        <w:spacing w:before="56"/>
        <w:ind w:left="0" w:firstLine="0"/>
        <w:rPr>
          <w:lang w:val="hr-HR"/>
        </w:rPr>
      </w:pPr>
      <w:r w:rsidRPr="0082770E">
        <w:rPr>
          <w:lang w:val="hr-HR"/>
        </w:rPr>
        <w:t xml:space="preserve">Koja je svrha prikupljanja podataka na ovoj stranici? </w:t>
      </w:r>
    </w:p>
    <w:p w14:paraId="434CB90B" w14:textId="77777777" w:rsidR="00373ADB" w:rsidRPr="0082770E" w:rsidRDefault="00373ADB" w:rsidP="00373ADB">
      <w:pPr>
        <w:adjustRightInd w:val="0"/>
        <w:jc w:val="both"/>
        <w:rPr>
          <w:rFonts w:ascii="Arial Narrow" w:hAnsi="Arial Narrow" w:cs="Calibri"/>
          <w:color w:val="000000"/>
          <w:sz w:val="24"/>
          <w:szCs w:val="24"/>
          <w:lang w:val="hr-HR"/>
        </w:rPr>
      </w:pPr>
    </w:p>
    <w:p w14:paraId="7163B0F0" w14:textId="77777777" w:rsidR="00373ADB" w:rsidRPr="0082770E" w:rsidRDefault="00373ADB" w:rsidP="00373ADB">
      <w:pPr>
        <w:pStyle w:val="Naslov2"/>
        <w:tabs>
          <w:tab w:val="left" w:pos="661"/>
        </w:tabs>
        <w:spacing w:before="56"/>
        <w:ind w:left="0" w:firstLine="0"/>
        <w:rPr>
          <w:b w:val="0"/>
          <w:bCs w:val="0"/>
          <w:lang w:val="hr-HR"/>
        </w:rPr>
      </w:pPr>
      <w:r w:rsidRPr="0082770E">
        <w:rPr>
          <w:b w:val="0"/>
          <w:bCs w:val="0"/>
          <w:lang w:val="hr-HR"/>
        </w:rPr>
        <w:t>Prethodno spomenuti podaci koji se prikupljaju na ovoj stranici koriste se isključivo za potrebe dostavljanja poklon uređaja na adresu korisnika koji ispune formular za prijavu. Svi drugi podaci, poput posjete ovoj stranici ili drugih aktivnosti neće biti evidentirani.</w:t>
      </w:r>
    </w:p>
    <w:p w14:paraId="1887CE24" w14:textId="77777777" w:rsidR="00373ADB" w:rsidRPr="0082770E" w:rsidRDefault="00373ADB" w:rsidP="00373ADB">
      <w:pPr>
        <w:adjustRightInd w:val="0"/>
        <w:jc w:val="both"/>
        <w:rPr>
          <w:rFonts w:ascii="Arial Narrow" w:hAnsi="Arial Narrow" w:cs="Calibri"/>
          <w:color w:val="000000"/>
          <w:sz w:val="24"/>
          <w:szCs w:val="24"/>
          <w:lang w:val="hr-HR"/>
        </w:rPr>
      </w:pPr>
    </w:p>
    <w:p w14:paraId="2CFC04BC" w14:textId="77777777" w:rsidR="00373ADB" w:rsidRPr="0082770E" w:rsidRDefault="00373ADB" w:rsidP="00373ADB">
      <w:pPr>
        <w:pStyle w:val="Naslov2"/>
        <w:tabs>
          <w:tab w:val="left" w:pos="661"/>
        </w:tabs>
        <w:spacing w:before="56"/>
        <w:ind w:left="0" w:firstLine="0"/>
        <w:rPr>
          <w:lang w:val="hr-HR"/>
        </w:rPr>
      </w:pPr>
      <w:r w:rsidRPr="0082770E">
        <w:rPr>
          <w:lang w:val="hr-HR"/>
        </w:rPr>
        <w:t>Prijenos podataka trećim osobama</w:t>
      </w:r>
    </w:p>
    <w:p w14:paraId="5B4E68FA" w14:textId="77777777" w:rsidR="00373ADB" w:rsidRPr="0082770E" w:rsidRDefault="00373ADB" w:rsidP="00373ADB">
      <w:pPr>
        <w:adjustRightInd w:val="0"/>
        <w:jc w:val="both"/>
        <w:rPr>
          <w:rFonts w:ascii="Arial Narrow" w:hAnsi="Arial Narrow" w:cs="Calibri"/>
          <w:b/>
          <w:bCs/>
          <w:color w:val="000000"/>
          <w:sz w:val="24"/>
          <w:szCs w:val="24"/>
          <w:lang w:val="hr-HR"/>
        </w:rPr>
      </w:pPr>
    </w:p>
    <w:p w14:paraId="6A1E2000" w14:textId="77777777" w:rsidR="00373ADB" w:rsidRPr="0082770E" w:rsidRDefault="00373ADB" w:rsidP="00373ADB">
      <w:pPr>
        <w:pStyle w:val="Naslov2"/>
        <w:tabs>
          <w:tab w:val="left" w:pos="661"/>
        </w:tabs>
        <w:spacing w:before="56"/>
        <w:ind w:left="0" w:firstLine="0"/>
        <w:rPr>
          <w:b w:val="0"/>
          <w:bCs w:val="0"/>
          <w:lang w:val="hr-HR"/>
        </w:rPr>
      </w:pPr>
      <w:r w:rsidRPr="0082770E">
        <w:rPr>
          <w:b w:val="0"/>
          <w:bCs w:val="0"/>
          <w:lang w:val="hr-HR"/>
        </w:rPr>
        <w:t>Obvezujemo se čuvati Vaše osobne podatke i nećemo ih priopćavati, odnosno učiniti dostupnim trećim osobama osim u sljedećim slučajevima:</w:t>
      </w:r>
    </w:p>
    <w:p w14:paraId="20BE9065" w14:textId="77777777" w:rsidR="00373ADB" w:rsidRPr="0082770E" w:rsidRDefault="00373ADB" w:rsidP="00373ADB">
      <w:pPr>
        <w:adjustRightInd w:val="0"/>
        <w:jc w:val="both"/>
        <w:rPr>
          <w:rFonts w:ascii="Arial Narrow" w:hAnsi="Arial Narrow" w:cs="Calibri"/>
          <w:color w:val="000000"/>
          <w:sz w:val="24"/>
          <w:szCs w:val="24"/>
          <w:lang w:val="hr-HR"/>
        </w:rPr>
      </w:pPr>
    </w:p>
    <w:p w14:paraId="49B637DA" w14:textId="77777777" w:rsidR="00373ADB" w:rsidRPr="0082770E" w:rsidRDefault="00373ADB" w:rsidP="00373ADB">
      <w:pPr>
        <w:pStyle w:val="Odlomakpopisa"/>
        <w:numPr>
          <w:ilvl w:val="0"/>
          <w:numId w:val="2"/>
        </w:numPr>
        <w:tabs>
          <w:tab w:val="left" w:pos="1138"/>
        </w:tabs>
        <w:spacing w:before="41"/>
        <w:rPr>
          <w:lang w:val="hr-HR"/>
        </w:rPr>
      </w:pPr>
      <w:r w:rsidRPr="0082770E">
        <w:rPr>
          <w:lang w:val="hr-HR"/>
        </w:rPr>
        <w:t>Ako izričito pisanim putem pristanete da se priopće pojedini povjerljivi podaci za određenu namjenu ili određenoj osobi,</w:t>
      </w:r>
    </w:p>
    <w:p w14:paraId="6E8972C5" w14:textId="77777777" w:rsidR="00373ADB" w:rsidRPr="0082770E" w:rsidRDefault="00373ADB" w:rsidP="00373ADB">
      <w:pPr>
        <w:pStyle w:val="Odlomakpopisa"/>
        <w:numPr>
          <w:ilvl w:val="0"/>
          <w:numId w:val="2"/>
        </w:numPr>
        <w:tabs>
          <w:tab w:val="left" w:pos="1138"/>
        </w:tabs>
        <w:spacing w:before="41"/>
        <w:rPr>
          <w:lang w:val="hr-HR"/>
        </w:rPr>
      </w:pPr>
      <w:r w:rsidRPr="0082770E">
        <w:rPr>
          <w:lang w:val="hr-HR"/>
        </w:rPr>
        <w:t>ako su podaci potrebni Ministarstvu unutarnjih poslova ili nadležnom državnom odvjetništvu za potrebe obavljanja poslova iz njihove nadležnosti,</w:t>
      </w:r>
    </w:p>
    <w:p w14:paraId="2A04E1D5" w14:textId="77777777" w:rsidR="00373ADB" w:rsidRPr="0082770E" w:rsidRDefault="00373ADB" w:rsidP="00373ADB">
      <w:pPr>
        <w:pStyle w:val="Odlomakpopisa"/>
        <w:numPr>
          <w:ilvl w:val="0"/>
          <w:numId w:val="2"/>
        </w:numPr>
        <w:tabs>
          <w:tab w:val="left" w:pos="1138"/>
        </w:tabs>
        <w:spacing w:before="41"/>
        <w:rPr>
          <w:lang w:val="hr-HR"/>
        </w:rPr>
      </w:pPr>
      <w:r w:rsidRPr="0082770E">
        <w:rPr>
          <w:lang w:val="hr-HR"/>
        </w:rPr>
        <w:t>ako su podaci potrebni sudu, odvjetnicima ili javnom bilježniku za postupak koji vode, a predočenje tih podataka zahtijeva pisanim putem,</w:t>
      </w:r>
    </w:p>
    <w:p w14:paraId="1858825F" w14:textId="77777777" w:rsidR="00373ADB" w:rsidRPr="0082770E" w:rsidRDefault="00373ADB" w:rsidP="00373ADB">
      <w:pPr>
        <w:pStyle w:val="Odlomakpopisa"/>
        <w:numPr>
          <w:ilvl w:val="0"/>
          <w:numId w:val="2"/>
        </w:numPr>
        <w:tabs>
          <w:tab w:val="left" w:pos="1138"/>
        </w:tabs>
        <w:spacing w:before="41"/>
        <w:rPr>
          <w:lang w:val="hr-HR"/>
        </w:rPr>
      </w:pPr>
      <w:r w:rsidRPr="0082770E">
        <w:rPr>
          <w:lang w:val="hr-HR"/>
        </w:rPr>
        <w:t>ako su ti podaci potrebni poreznoj upravi, Zavodu za mirovinsko i zdravstveno osiguranje, a sve temeljem zakonskih obaveza koje voditelj obrade ima prema istima,</w:t>
      </w:r>
    </w:p>
    <w:p w14:paraId="168E2FC3" w14:textId="77777777" w:rsidR="00373ADB" w:rsidRPr="0082770E" w:rsidRDefault="00373ADB" w:rsidP="00373ADB">
      <w:pPr>
        <w:pStyle w:val="Odlomakpopisa"/>
        <w:numPr>
          <w:ilvl w:val="0"/>
          <w:numId w:val="2"/>
        </w:numPr>
        <w:tabs>
          <w:tab w:val="left" w:pos="1138"/>
        </w:tabs>
        <w:spacing w:before="41"/>
        <w:rPr>
          <w:lang w:val="hr-HR"/>
        </w:rPr>
      </w:pPr>
      <w:r w:rsidRPr="0082770E">
        <w:rPr>
          <w:lang w:val="hr-HR"/>
        </w:rPr>
        <w:t>ako su ti podaci potrebni Ministarstvu financija odnosno poreznom tijelu u postupku koji ono provodi u okviru svojih nadležnosti i</w:t>
      </w:r>
    </w:p>
    <w:p w14:paraId="67CAF69F" w14:textId="77777777" w:rsidR="00373ADB" w:rsidRPr="0082770E" w:rsidRDefault="00373ADB" w:rsidP="00373ADB">
      <w:pPr>
        <w:pStyle w:val="Odlomakpopisa"/>
        <w:numPr>
          <w:ilvl w:val="0"/>
          <w:numId w:val="2"/>
        </w:numPr>
        <w:tabs>
          <w:tab w:val="left" w:pos="1138"/>
        </w:tabs>
        <w:spacing w:before="41"/>
        <w:rPr>
          <w:lang w:val="hr-HR"/>
        </w:rPr>
      </w:pPr>
      <w:r w:rsidRPr="0082770E">
        <w:rPr>
          <w:lang w:val="hr-HR"/>
        </w:rPr>
        <w:t>ako podatke moramo u sklopu ugovornog odnosa dostaviti trećim osobama.</w:t>
      </w:r>
    </w:p>
    <w:p w14:paraId="70642719" w14:textId="77777777" w:rsidR="00373ADB" w:rsidRPr="0082770E" w:rsidRDefault="00373ADB" w:rsidP="00373ADB">
      <w:pPr>
        <w:spacing w:before="1"/>
        <w:jc w:val="both"/>
        <w:rPr>
          <w:rFonts w:ascii="Malgun Gothic"/>
          <w:sz w:val="21"/>
          <w:lang w:val="hr-HR"/>
        </w:rPr>
      </w:pPr>
    </w:p>
    <w:p w14:paraId="4D3CD527" w14:textId="77777777" w:rsidR="00373ADB" w:rsidRPr="0082770E" w:rsidRDefault="00373ADB" w:rsidP="00373ADB">
      <w:pPr>
        <w:pStyle w:val="Naslov2"/>
        <w:tabs>
          <w:tab w:val="left" w:pos="661"/>
        </w:tabs>
        <w:spacing w:before="56"/>
        <w:ind w:left="0" w:firstLine="0"/>
        <w:rPr>
          <w:lang w:val="hr-HR"/>
        </w:rPr>
      </w:pPr>
      <w:r w:rsidRPr="0082770E">
        <w:rPr>
          <w:lang w:val="hr-HR"/>
        </w:rPr>
        <w:t xml:space="preserve">Koliko se čuvaju podaci na ovoj stranici? </w:t>
      </w:r>
    </w:p>
    <w:p w14:paraId="31CA28BD" w14:textId="77777777" w:rsidR="00373ADB" w:rsidRPr="0082770E" w:rsidRDefault="00373ADB" w:rsidP="00373ADB">
      <w:pPr>
        <w:adjustRightInd w:val="0"/>
        <w:jc w:val="both"/>
        <w:rPr>
          <w:rFonts w:ascii="Arial Narrow" w:hAnsi="Arial Narrow" w:cs="Calibri"/>
          <w:color w:val="000000"/>
          <w:sz w:val="24"/>
          <w:szCs w:val="24"/>
          <w:lang w:val="hr-HR"/>
        </w:rPr>
      </w:pPr>
    </w:p>
    <w:p w14:paraId="33899FE5" w14:textId="77777777" w:rsidR="00373ADB" w:rsidRPr="0082770E" w:rsidRDefault="00373ADB" w:rsidP="00373ADB">
      <w:pPr>
        <w:adjustRightInd w:val="0"/>
        <w:jc w:val="both"/>
        <w:rPr>
          <w:rFonts w:ascii="Arial Narrow" w:hAnsi="Arial Narrow" w:cs="Calibri"/>
          <w:color w:val="000000"/>
          <w:sz w:val="24"/>
          <w:szCs w:val="24"/>
          <w:lang w:val="hr-HR"/>
        </w:rPr>
      </w:pPr>
      <w:r w:rsidRPr="0082770E">
        <w:rPr>
          <w:rFonts w:ascii="Arial Narrow" w:hAnsi="Arial Narrow" w:cs="Calibri"/>
          <w:color w:val="000000"/>
          <w:sz w:val="24"/>
          <w:szCs w:val="24"/>
          <w:lang w:val="hr-HR"/>
        </w:rPr>
        <w:t>Vaše podatke brišemo najkasnije po isteku svih zakonskih obveza povezanih s čuvanjem osobnih podataka te do povlačenja suglasnosti, odnosno do trenutka kada zatražimo obnovu suglasnosti, a Vi istu više ne želite dati.</w:t>
      </w:r>
    </w:p>
    <w:p w14:paraId="41C7E7BD" w14:textId="77777777" w:rsidR="00373ADB" w:rsidRPr="0082770E" w:rsidRDefault="00373ADB" w:rsidP="00373ADB">
      <w:pPr>
        <w:spacing w:before="1"/>
        <w:jc w:val="both"/>
        <w:rPr>
          <w:rFonts w:ascii="Malgun Gothic"/>
          <w:sz w:val="21"/>
          <w:lang w:val="hr-HR"/>
        </w:rPr>
      </w:pPr>
    </w:p>
    <w:p w14:paraId="2D120571" w14:textId="6CDB338B" w:rsidR="00373ADB" w:rsidRPr="0082770E" w:rsidRDefault="00373ADB" w:rsidP="00373ADB">
      <w:pPr>
        <w:pStyle w:val="Naslov2"/>
        <w:tabs>
          <w:tab w:val="left" w:pos="661"/>
        </w:tabs>
        <w:spacing w:before="56"/>
        <w:ind w:left="0" w:firstLine="0"/>
        <w:rPr>
          <w:lang w:val="hr-HR"/>
        </w:rPr>
      </w:pPr>
      <w:r w:rsidRPr="0082770E">
        <w:rPr>
          <w:lang w:val="hr-HR"/>
        </w:rPr>
        <w:t>Kako se mogu obrisati une</w:t>
      </w:r>
      <w:r w:rsidR="00B77D0B">
        <w:rPr>
          <w:lang w:val="hr-HR"/>
        </w:rPr>
        <w:t>s</w:t>
      </w:r>
      <w:r w:rsidRPr="0082770E">
        <w:rPr>
          <w:lang w:val="hr-HR"/>
        </w:rPr>
        <w:t xml:space="preserve">eni podaci sa ove stranice? </w:t>
      </w:r>
    </w:p>
    <w:p w14:paraId="27679A57" w14:textId="77777777" w:rsidR="00373ADB" w:rsidRPr="0082770E" w:rsidRDefault="00373ADB" w:rsidP="00373ADB">
      <w:pPr>
        <w:adjustRightInd w:val="0"/>
        <w:jc w:val="both"/>
        <w:rPr>
          <w:rFonts w:ascii="Arial Narrow" w:hAnsi="Arial Narrow" w:cs="Calibri"/>
          <w:color w:val="000000"/>
          <w:sz w:val="24"/>
          <w:szCs w:val="24"/>
          <w:lang w:val="hr-HR"/>
        </w:rPr>
      </w:pPr>
    </w:p>
    <w:p w14:paraId="4C98D0B9" w14:textId="77777777" w:rsidR="00373ADB" w:rsidRPr="0082770E" w:rsidRDefault="00373ADB" w:rsidP="00373ADB">
      <w:pPr>
        <w:adjustRightInd w:val="0"/>
        <w:jc w:val="both"/>
        <w:rPr>
          <w:rFonts w:ascii="Arial Narrow" w:hAnsi="Arial Narrow" w:cs="Calibri"/>
          <w:color w:val="FF0000"/>
          <w:sz w:val="24"/>
          <w:szCs w:val="24"/>
          <w:lang w:val="hr-HR"/>
        </w:rPr>
      </w:pPr>
      <w:r w:rsidRPr="0082770E">
        <w:rPr>
          <w:rFonts w:ascii="Arial Narrow" w:hAnsi="Arial Narrow" w:cs="Calibri"/>
          <w:color w:val="000000"/>
          <w:sz w:val="24"/>
          <w:szCs w:val="24"/>
          <w:lang w:val="hr-HR"/>
        </w:rPr>
        <w:t xml:space="preserve">Kao što je prethodno navedeno, podaci se skladište do isteka svih zakonskih obveza povezanih s čuvanjem osobnih podataka te do povlačenja suglasnosti, nakon čega se trajno brišu. Ukoliko želite da se vaši podaci trajnu obrišu prije kraja ovog perioda molimo vas da svoj zahtjev (sa svim podacima koje ste unijeli u formular za prijavu) dostavite na mail - </w:t>
      </w:r>
      <w:hyperlink r:id="rId7" w:history="1">
        <w:r w:rsidRPr="0082770E">
          <w:rPr>
            <w:rStyle w:val="Hiperveza"/>
            <w:lang w:val="hr-HR"/>
          </w:rPr>
          <w:t>prijava@xiaomipromocija.hr</w:t>
        </w:r>
      </w:hyperlink>
    </w:p>
    <w:p w14:paraId="1D8C303C" w14:textId="77777777" w:rsidR="00373ADB" w:rsidRPr="0082770E" w:rsidRDefault="00373ADB" w:rsidP="00373ADB">
      <w:pPr>
        <w:spacing w:before="1"/>
        <w:jc w:val="both"/>
        <w:rPr>
          <w:rFonts w:ascii="Malgun Gothic"/>
          <w:sz w:val="21"/>
          <w:lang w:val="hr-HR"/>
        </w:rPr>
      </w:pPr>
    </w:p>
    <w:p w14:paraId="26233E46" w14:textId="77777777" w:rsidR="00373ADB" w:rsidRPr="0082770E" w:rsidRDefault="00373ADB" w:rsidP="00373ADB">
      <w:pPr>
        <w:spacing w:before="1"/>
        <w:jc w:val="both"/>
        <w:rPr>
          <w:rFonts w:ascii="Malgun Gothic"/>
          <w:sz w:val="21"/>
          <w:lang w:val="hr-HR"/>
        </w:rPr>
      </w:pPr>
    </w:p>
    <w:p w14:paraId="3118BA0E" w14:textId="77777777" w:rsidR="00373ADB" w:rsidRPr="0082770E" w:rsidRDefault="00373ADB" w:rsidP="00373ADB">
      <w:pPr>
        <w:pStyle w:val="Naslov2"/>
        <w:tabs>
          <w:tab w:val="left" w:pos="661"/>
        </w:tabs>
        <w:spacing w:before="56"/>
        <w:ind w:left="0" w:firstLine="0"/>
        <w:rPr>
          <w:lang w:val="hr-HR"/>
        </w:rPr>
      </w:pPr>
      <w:r w:rsidRPr="0082770E">
        <w:rPr>
          <w:lang w:val="hr-HR"/>
        </w:rPr>
        <w:t>Tehničke i organizacijske mjere</w:t>
      </w:r>
    </w:p>
    <w:p w14:paraId="1CA66E86" w14:textId="77777777" w:rsidR="00373ADB" w:rsidRPr="0082770E" w:rsidRDefault="00373ADB" w:rsidP="00373ADB">
      <w:pPr>
        <w:pStyle w:val="StandardWeb"/>
        <w:shd w:val="clear" w:color="auto" w:fill="FFFFFF"/>
        <w:spacing w:before="0" w:beforeAutospacing="0" w:after="0" w:afterAutospacing="0"/>
        <w:rPr>
          <w:rFonts w:ascii="Open Sans" w:hAnsi="Open Sans" w:cs="Open Sans"/>
          <w:b/>
          <w:bCs/>
          <w:color w:val="160202"/>
          <w:spacing w:val="3"/>
        </w:rPr>
      </w:pPr>
    </w:p>
    <w:p w14:paraId="37EAD070" w14:textId="77777777" w:rsidR="00373ADB" w:rsidRPr="0082770E" w:rsidRDefault="00373ADB" w:rsidP="00373ADB">
      <w:pPr>
        <w:adjustRightInd w:val="0"/>
        <w:jc w:val="both"/>
        <w:rPr>
          <w:rFonts w:ascii="Arial Narrow" w:hAnsi="Arial Narrow" w:cs="Calibri"/>
          <w:color w:val="000000"/>
          <w:sz w:val="24"/>
          <w:szCs w:val="24"/>
          <w:lang w:val="hr-HR"/>
        </w:rPr>
      </w:pPr>
      <w:r w:rsidRPr="0082770E">
        <w:rPr>
          <w:rFonts w:ascii="Arial Narrow" w:hAnsi="Arial Narrow" w:cs="Calibri"/>
          <w:color w:val="000000"/>
          <w:sz w:val="24"/>
          <w:szCs w:val="24"/>
          <w:lang w:val="hr-HR"/>
        </w:rPr>
        <w:t>Poduzeli smo sve tehničke i organizacijske mjere kako bismo Vaše podatke zaštitili od gubitka, izmjena ili pristupa treće strane. U slučaju bilo kakvih pitanja slobodno nas kontaktirajte, a mi ćemo Vam u najkraćem mogućem roku odgovoriti na Vaše zahtjeve, molbe, nedoumice te Vam pomoći u ostvarivanju Vaših prava.</w:t>
      </w:r>
    </w:p>
    <w:p w14:paraId="78BDDF1C" w14:textId="77777777" w:rsidR="00373ADB" w:rsidRDefault="00373ADB">
      <w:pPr>
        <w:rPr>
          <w:rFonts w:ascii="Arial Narrow" w:hAnsi="Arial Narrow" w:cs="Calibri"/>
          <w:color w:val="000000"/>
          <w:sz w:val="24"/>
          <w:szCs w:val="24"/>
          <w:lang w:val="hr-HR"/>
        </w:rPr>
      </w:pPr>
    </w:p>
    <w:p w14:paraId="713F0B7E" w14:textId="58CE2DBF" w:rsidR="00373ADB" w:rsidRDefault="00373ADB">
      <w:r w:rsidRPr="0082770E">
        <w:rPr>
          <w:rFonts w:ascii="Arial Narrow" w:hAnsi="Arial Narrow" w:cs="Calibri"/>
          <w:color w:val="000000"/>
          <w:sz w:val="24"/>
          <w:szCs w:val="24"/>
          <w:lang w:val="hr-HR"/>
        </w:rPr>
        <w:t>Bilo kakve promjene u vezi naše politike zaštite osobnih podataka bit će objavljene u Izjavi o zaštiti osobnih podataka, na našim službenim Internetskim stranicama te ćete o istima biti na adekvatan način obaviješteni</w:t>
      </w:r>
    </w:p>
    <w:sectPr w:rsidR="00373ADB" w:rsidSect="004E7B95">
      <w:pgSz w:w="11906" w:h="16838"/>
      <w:pgMar w:top="1418"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00C97"/>
    <w:multiLevelType w:val="hybridMultilevel"/>
    <w:tmpl w:val="54A4A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55E39C5"/>
    <w:multiLevelType w:val="hybridMultilevel"/>
    <w:tmpl w:val="47283A86"/>
    <w:lvl w:ilvl="0" w:tplc="D4CADBDA">
      <w:start w:val="1"/>
      <w:numFmt w:val="decimal"/>
      <w:lvlText w:val="%1."/>
      <w:lvlJc w:val="left"/>
      <w:pPr>
        <w:ind w:left="660" w:hanging="360"/>
      </w:pPr>
      <w:rPr>
        <w:rFonts w:ascii="Calibri" w:eastAsia="Calibri" w:hAnsi="Calibri" w:cs="Calibri" w:hint="default"/>
        <w:b/>
        <w:bCs/>
        <w:w w:val="100"/>
        <w:sz w:val="22"/>
        <w:szCs w:val="22"/>
        <w:lang w:val="bs" w:eastAsia="en-US" w:bidi="ar-SA"/>
      </w:rPr>
    </w:lvl>
    <w:lvl w:ilvl="1" w:tplc="F92EED16">
      <w:numFmt w:val="bullet"/>
      <w:lvlText w:val=""/>
      <w:lvlJc w:val="left"/>
      <w:pPr>
        <w:ind w:left="1020" w:hanging="360"/>
      </w:pPr>
      <w:rPr>
        <w:rFonts w:ascii="Wingdings" w:eastAsia="Wingdings" w:hAnsi="Wingdings" w:cs="Wingdings" w:hint="default"/>
        <w:w w:val="100"/>
        <w:sz w:val="22"/>
        <w:szCs w:val="22"/>
        <w:lang w:val="bs" w:eastAsia="en-US" w:bidi="ar-SA"/>
      </w:rPr>
    </w:lvl>
    <w:lvl w:ilvl="2" w:tplc="15E8E3AA">
      <w:numFmt w:val="bullet"/>
      <w:lvlText w:val="-"/>
      <w:lvlJc w:val="left"/>
      <w:pPr>
        <w:ind w:left="1020" w:hanging="118"/>
      </w:pPr>
      <w:rPr>
        <w:rFonts w:ascii="Calibri" w:eastAsia="Calibri" w:hAnsi="Calibri" w:cs="Calibri" w:hint="default"/>
        <w:w w:val="100"/>
        <w:sz w:val="22"/>
        <w:szCs w:val="22"/>
        <w:lang w:val="bs" w:eastAsia="en-US" w:bidi="ar-SA"/>
      </w:rPr>
    </w:lvl>
    <w:lvl w:ilvl="3" w:tplc="A0E4B752">
      <w:numFmt w:val="bullet"/>
      <w:lvlText w:val="•"/>
      <w:lvlJc w:val="left"/>
      <w:pPr>
        <w:ind w:left="2975" w:hanging="118"/>
      </w:pPr>
      <w:rPr>
        <w:rFonts w:hint="default"/>
        <w:lang w:val="bs" w:eastAsia="en-US" w:bidi="ar-SA"/>
      </w:rPr>
    </w:lvl>
    <w:lvl w:ilvl="4" w:tplc="31EED38E">
      <w:numFmt w:val="bullet"/>
      <w:lvlText w:val="•"/>
      <w:lvlJc w:val="left"/>
      <w:pPr>
        <w:ind w:left="3953" w:hanging="118"/>
      </w:pPr>
      <w:rPr>
        <w:rFonts w:hint="default"/>
        <w:lang w:val="bs" w:eastAsia="en-US" w:bidi="ar-SA"/>
      </w:rPr>
    </w:lvl>
    <w:lvl w:ilvl="5" w:tplc="84485018">
      <w:numFmt w:val="bullet"/>
      <w:lvlText w:val="•"/>
      <w:lvlJc w:val="left"/>
      <w:pPr>
        <w:ind w:left="4931" w:hanging="118"/>
      </w:pPr>
      <w:rPr>
        <w:rFonts w:hint="default"/>
        <w:lang w:val="bs" w:eastAsia="en-US" w:bidi="ar-SA"/>
      </w:rPr>
    </w:lvl>
    <w:lvl w:ilvl="6" w:tplc="36861420">
      <w:numFmt w:val="bullet"/>
      <w:lvlText w:val="•"/>
      <w:lvlJc w:val="left"/>
      <w:pPr>
        <w:ind w:left="5908" w:hanging="118"/>
      </w:pPr>
      <w:rPr>
        <w:rFonts w:hint="default"/>
        <w:lang w:val="bs" w:eastAsia="en-US" w:bidi="ar-SA"/>
      </w:rPr>
    </w:lvl>
    <w:lvl w:ilvl="7" w:tplc="5816D09C">
      <w:numFmt w:val="bullet"/>
      <w:lvlText w:val="•"/>
      <w:lvlJc w:val="left"/>
      <w:pPr>
        <w:ind w:left="6886" w:hanging="118"/>
      </w:pPr>
      <w:rPr>
        <w:rFonts w:hint="default"/>
        <w:lang w:val="bs" w:eastAsia="en-US" w:bidi="ar-SA"/>
      </w:rPr>
    </w:lvl>
    <w:lvl w:ilvl="8" w:tplc="6FDA716A">
      <w:numFmt w:val="bullet"/>
      <w:lvlText w:val="•"/>
      <w:lvlJc w:val="left"/>
      <w:pPr>
        <w:ind w:left="7864" w:hanging="118"/>
      </w:pPr>
      <w:rPr>
        <w:rFonts w:hint="default"/>
        <w:lang w:val="b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DB"/>
    <w:rsid w:val="0005238D"/>
    <w:rsid w:val="000E4691"/>
    <w:rsid w:val="000F0AE8"/>
    <w:rsid w:val="00125FE9"/>
    <w:rsid w:val="00160374"/>
    <w:rsid w:val="00187C84"/>
    <w:rsid w:val="00281149"/>
    <w:rsid w:val="003520F9"/>
    <w:rsid w:val="00373ADB"/>
    <w:rsid w:val="003D00EE"/>
    <w:rsid w:val="004E7B95"/>
    <w:rsid w:val="005D7F13"/>
    <w:rsid w:val="005E64C9"/>
    <w:rsid w:val="00701E2B"/>
    <w:rsid w:val="007C22BF"/>
    <w:rsid w:val="00822598"/>
    <w:rsid w:val="008546F0"/>
    <w:rsid w:val="008916F0"/>
    <w:rsid w:val="00903423"/>
    <w:rsid w:val="00975C81"/>
    <w:rsid w:val="00A26479"/>
    <w:rsid w:val="00A56CA8"/>
    <w:rsid w:val="00AC0DE7"/>
    <w:rsid w:val="00AC58CE"/>
    <w:rsid w:val="00B77D0B"/>
    <w:rsid w:val="00BE5A5E"/>
    <w:rsid w:val="00C1125E"/>
    <w:rsid w:val="00F51E3E"/>
    <w:rsid w:val="00FB50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753A2"/>
  <w15:chartTrackingRefBased/>
  <w15:docId w15:val="{BC3F4C24-1759-412D-B52C-36DBAD65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DB"/>
    <w:pPr>
      <w:widowControl w:val="0"/>
      <w:autoSpaceDE w:val="0"/>
      <w:autoSpaceDN w:val="0"/>
      <w:spacing w:after="0" w:line="240" w:lineRule="auto"/>
    </w:pPr>
    <w:rPr>
      <w:rFonts w:ascii="Arial MT" w:eastAsia="Arial MT" w:hAnsi="Arial MT" w:cs="Arial MT"/>
      <w:kern w:val="0"/>
      <w:lang w:val="bs"/>
      <w14:ligatures w14:val="none"/>
    </w:rPr>
  </w:style>
  <w:style w:type="paragraph" w:styleId="Naslov2">
    <w:name w:val="heading 2"/>
    <w:basedOn w:val="Normal"/>
    <w:link w:val="Naslov2Char"/>
    <w:uiPriority w:val="9"/>
    <w:unhideWhenUsed/>
    <w:qFormat/>
    <w:rsid w:val="00373ADB"/>
    <w:pPr>
      <w:ind w:left="660" w:hanging="361"/>
      <w:outlineLvl w:val="1"/>
    </w:pPr>
    <w:rPr>
      <w:rFonts w:ascii="Calibri" w:eastAsia="Calibri" w:hAnsi="Calibri" w:cs="Calibri"/>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373ADB"/>
    <w:rPr>
      <w:rFonts w:ascii="Calibri" w:eastAsia="Calibri" w:hAnsi="Calibri" w:cs="Calibri"/>
      <w:b/>
      <w:bCs/>
      <w:kern w:val="0"/>
      <w:lang w:val="bs"/>
      <w14:ligatures w14:val="none"/>
    </w:rPr>
  </w:style>
  <w:style w:type="paragraph" w:styleId="Tijeloteksta">
    <w:name w:val="Body Text"/>
    <w:basedOn w:val="Normal"/>
    <w:link w:val="TijelotekstaChar"/>
    <w:uiPriority w:val="1"/>
    <w:qFormat/>
    <w:rsid w:val="00373ADB"/>
    <w:rPr>
      <w:sz w:val="20"/>
      <w:szCs w:val="20"/>
    </w:rPr>
  </w:style>
  <w:style w:type="character" w:customStyle="1" w:styleId="TijelotekstaChar">
    <w:name w:val="Tijelo teksta Char"/>
    <w:basedOn w:val="Zadanifontodlomka"/>
    <w:link w:val="Tijeloteksta"/>
    <w:uiPriority w:val="1"/>
    <w:rsid w:val="00373ADB"/>
    <w:rPr>
      <w:rFonts w:ascii="Arial MT" w:eastAsia="Arial MT" w:hAnsi="Arial MT" w:cs="Arial MT"/>
      <w:kern w:val="0"/>
      <w:sz w:val="20"/>
      <w:szCs w:val="20"/>
      <w:lang w:val="bs"/>
      <w14:ligatures w14:val="none"/>
    </w:rPr>
  </w:style>
  <w:style w:type="paragraph" w:styleId="Odlomakpopisa">
    <w:name w:val="List Paragraph"/>
    <w:basedOn w:val="Normal"/>
    <w:uiPriority w:val="34"/>
    <w:qFormat/>
    <w:rsid w:val="00373ADB"/>
    <w:pPr>
      <w:ind w:left="1020" w:hanging="361"/>
    </w:pPr>
    <w:rPr>
      <w:rFonts w:ascii="Calibri" w:eastAsia="Calibri" w:hAnsi="Calibri" w:cs="Calibri"/>
    </w:rPr>
  </w:style>
  <w:style w:type="paragraph" w:styleId="StandardWeb">
    <w:name w:val="Normal (Web)"/>
    <w:basedOn w:val="Normal"/>
    <w:uiPriority w:val="99"/>
    <w:semiHidden/>
    <w:unhideWhenUsed/>
    <w:rsid w:val="00373ADB"/>
    <w:pPr>
      <w:widowControl/>
      <w:autoSpaceDE/>
      <w:autoSpaceDN/>
      <w:spacing w:before="100" w:beforeAutospacing="1" w:after="100" w:afterAutospacing="1"/>
    </w:pPr>
    <w:rPr>
      <w:rFonts w:ascii="Times New Roman" w:eastAsia="Times New Roman" w:hAnsi="Times New Roman" w:cs="Times New Roman"/>
      <w:sz w:val="24"/>
      <w:szCs w:val="24"/>
      <w:lang w:val="hr-HR" w:eastAsia="hr-HR"/>
    </w:rPr>
  </w:style>
  <w:style w:type="character" w:styleId="Hiperveza">
    <w:name w:val="Hyperlink"/>
    <w:basedOn w:val="Zadanifontodlomka"/>
    <w:uiPriority w:val="99"/>
    <w:semiHidden/>
    <w:unhideWhenUsed/>
    <w:rsid w:val="00373ADB"/>
    <w:rPr>
      <w:color w:val="0563C1"/>
      <w:u w:val="single"/>
    </w:rPr>
  </w:style>
  <w:style w:type="table" w:styleId="Reetkatablice">
    <w:name w:val="Table Grid"/>
    <w:basedOn w:val="Obinatablica"/>
    <w:uiPriority w:val="39"/>
    <w:rsid w:val="005D7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4843">
      <w:bodyDiv w:val="1"/>
      <w:marLeft w:val="0"/>
      <w:marRight w:val="0"/>
      <w:marTop w:val="0"/>
      <w:marBottom w:val="0"/>
      <w:divBdr>
        <w:top w:val="none" w:sz="0" w:space="0" w:color="auto"/>
        <w:left w:val="none" w:sz="0" w:space="0" w:color="auto"/>
        <w:bottom w:val="none" w:sz="0" w:space="0" w:color="auto"/>
        <w:right w:val="none" w:sz="0" w:space="0" w:color="auto"/>
      </w:divBdr>
    </w:div>
    <w:div w:id="77362155">
      <w:bodyDiv w:val="1"/>
      <w:marLeft w:val="0"/>
      <w:marRight w:val="0"/>
      <w:marTop w:val="0"/>
      <w:marBottom w:val="0"/>
      <w:divBdr>
        <w:top w:val="none" w:sz="0" w:space="0" w:color="auto"/>
        <w:left w:val="none" w:sz="0" w:space="0" w:color="auto"/>
        <w:bottom w:val="none" w:sz="0" w:space="0" w:color="auto"/>
        <w:right w:val="none" w:sz="0" w:space="0" w:color="auto"/>
      </w:divBdr>
    </w:div>
    <w:div w:id="541480422">
      <w:bodyDiv w:val="1"/>
      <w:marLeft w:val="0"/>
      <w:marRight w:val="0"/>
      <w:marTop w:val="0"/>
      <w:marBottom w:val="0"/>
      <w:divBdr>
        <w:top w:val="none" w:sz="0" w:space="0" w:color="auto"/>
        <w:left w:val="none" w:sz="0" w:space="0" w:color="auto"/>
        <w:bottom w:val="none" w:sz="0" w:space="0" w:color="auto"/>
        <w:right w:val="none" w:sz="0" w:space="0" w:color="auto"/>
      </w:divBdr>
    </w:div>
    <w:div w:id="186555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java@xiaomipromocij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java@xiaomipromocija.hr" TargetMode="External"/><Relationship Id="rId5" Type="http://schemas.openxmlformats.org/officeDocument/2006/relationships/hyperlink" Target="mailto:prijava@xiaomipromocija.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Palijan</dc:creator>
  <cp:keywords/>
  <dc:description/>
  <cp:lastModifiedBy>Albina Dedić</cp:lastModifiedBy>
  <cp:revision>2</cp:revision>
  <dcterms:created xsi:type="dcterms:W3CDTF">2024-02-01T11:52:00Z</dcterms:created>
  <dcterms:modified xsi:type="dcterms:W3CDTF">2024-02-01T11:52:00Z</dcterms:modified>
</cp:coreProperties>
</file>